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970D" w14:textId="77777777" w:rsidR="00F04C08" w:rsidRDefault="005067FF" w:rsidP="005067FF">
      <w:pPr>
        <w:tabs>
          <w:tab w:val="center" w:pos="4680"/>
          <w:tab w:val="right" w:pos="9360"/>
        </w:tabs>
        <w:ind w:firstLine="5245"/>
        <w:rPr>
          <w:sz w:val="16"/>
          <w:szCs w:val="16"/>
        </w:rPr>
      </w:pPr>
      <w:r>
        <w:rPr>
          <w:sz w:val="16"/>
          <w:szCs w:val="16"/>
        </w:rPr>
        <w:t>SP-5 forma, patvirtinta Lietuvos Respublikos</w:t>
      </w:r>
    </w:p>
    <w:p w14:paraId="6F0B8E88" w14:textId="77777777" w:rsidR="00F04C08" w:rsidRDefault="005067FF">
      <w:pPr>
        <w:tabs>
          <w:tab w:val="left" w:pos="6237"/>
        </w:tabs>
        <w:ind w:left="5220"/>
        <w:rPr>
          <w:sz w:val="16"/>
          <w:szCs w:val="16"/>
        </w:rPr>
      </w:pPr>
      <w:r>
        <w:rPr>
          <w:sz w:val="16"/>
          <w:szCs w:val="16"/>
        </w:rPr>
        <w:t xml:space="preserve">socialinės apsaugos ir darbo ministro </w:t>
      </w:r>
    </w:p>
    <w:p w14:paraId="2967FC2E" w14:textId="77777777" w:rsidR="00F04C08" w:rsidRDefault="005067FF">
      <w:pPr>
        <w:tabs>
          <w:tab w:val="left" w:pos="6237"/>
        </w:tabs>
        <w:ind w:left="5220"/>
        <w:rPr>
          <w:sz w:val="16"/>
          <w:szCs w:val="16"/>
        </w:rPr>
      </w:pPr>
      <w:r>
        <w:rPr>
          <w:sz w:val="16"/>
          <w:szCs w:val="16"/>
        </w:rPr>
        <w:t xml:space="preserve">2005 m. birželio 27 d. įsakymu Nr. A1-183  </w:t>
      </w:r>
    </w:p>
    <w:p w14:paraId="15424575" w14:textId="77777777" w:rsidR="005067FF" w:rsidRDefault="005067FF">
      <w:pPr>
        <w:tabs>
          <w:tab w:val="left" w:pos="5812"/>
        </w:tabs>
        <w:ind w:left="5245" w:right="-29"/>
        <w:rPr>
          <w:sz w:val="16"/>
          <w:szCs w:val="16"/>
        </w:rPr>
      </w:pPr>
      <w:r>
        <w:rPr>
          <w:sz w:val="16"/>
          <w:szCs w:val="16"/>
        </w:rPr>
        <w:t xml:space="preserve">(Lietuvos Respublikos socialinės apsaugos ir darbo ministro </w:t>
      </w:r>
    </w:p>
    <w:p w14:paraId="2A6F5DB1" w14:textId="77777777" w:rsidR="00F04C08" w:rsidRDefault="005067FF">
      <w:pPr>
        <w:tabs>
          <w:tab w:val="left" w:pos="5812"/>
        </w:tabs>
        <w:ind w:left="5245" w:right="-29"/>
        <w:rPr>
          <w:sz w:val="16"/>
          <w:szCs w:val="16"/>
        </w:rPr>
      </w:pPr>
      <w:r>
        <w:rPr>
          <w:sz w:val="16"/>
          <w:szCs w:val="16"/>
        </w:rPr>
        <w:t>2024 m. vasario 29 d.  įsakymo Nr. A1-173</w:t>
      </w:r>
    </w:p>
    <w:p w14:paraId="0D6A0E05" w14:textId="77777777" w:rsidR="00F04C08" w:rsidRDefault="005067FF">
      <w:pPr>
        <w:tabs>
          <w:tab w:val="left" w:pos="5812"/>
        </w:tabs>
        <w:ind w:left="5245" w:right="-29"/>
        <w:rPr>
          <w:sz w:val="16"/>
          <w:szCs w:val="16"/>
        </w:rPr>
      </w:pPr>
      <w:r>
        <w:rPr>
          <w:sz w:val="16"/>
          <w:szCs w:val="16"/>
        </w:rPr>
        <w:t>redakcija)</w:t>
      </w:r>
      <w:r>
        <w:rPr>
          <w:sz w:val="16"/>
          <w:szCs w:val="16"/>
        </w:rPr>
        <w:tab/>
      </w:r>
      <w:r>
        <w:t xml:space="preserve"> </w:t>
      </w:r>
    </w:p>
    <w:p w14:paraId="38A88A91" w14:textId="77777777" w:rsidR="00F04C08" w:rsidRDefault="00F04C08">
      <w:pPr>
        <w:ind w:left="5220"/>
        <w:jc w:val="both"/>
        <w:rPr>
          <w:sz w:val="16"/>
          <w:szCs w:val="16"/>
        </w:rPr>
      </w:pPr>
    </w:p>
    <w:p w14:paraId="34D8B1B8" w14:textId="77777777" w:rsidR="00F04C08" w:rsidRDefault="005067FF">
      <w:pPr>
        <w:jc w:val="center"/>
        <w:rPr>
          <w:b/>
          <w:szCs w:val="24"/>
        </w:rPr>
      </w:pPr>
      <w:r>
        <w:rPr>
          <w:b/>
          <w:szCs w:val="24"/>
        </w:rPr>
        <w:t>(Prašymo gauti paramą mirties atveju SP-5 forma)</w:t>
      </w:r>
    </w:p>
    <w:p w14:paraId="7826BFE6" w14:textId="77777777" w:rsidR="00F04C08" w:rsidRDefault="00F04C08">
      <w:pPr>
        <w:jc w:val="center"/>
        <w:rPr>
          <w:b/>
          <w:sz w:val="10"/>
          <w:szCs w:val="10"/>
        </w:rPr>
      </w:pPr>
    </w:p>
    <w:p w14:paraId="019CD584" w14:textId="77777777" w:rsidR="00F04C08" w:rsidRDefault="005067FF">
      <w:pPr>
        <w:ind w:left="5220" w:right="-29" w:firstLine="1054"/>
        <w:rPr>
          <w:szCs w:val="24"/>
        </w:rPr>
      </w:pPr>
      <w:r>
        <w:rPr>
          <w:szCs w:val="24"/>
        </w:rPr>
        <w:t>┌                                                     ┐</w:t>
      </w:r>
    </w:p>
    <w:p w14:paraId="78B7DF46" w14:textId="77777777" w:rsidR="00F04C08" w:rsidRDefault="005067FF">
      <w:pPr>
        <w:ind w:left="5400" w:right="-29" w:firstLine="1054"/>
        <w:rPr>
          <w:i/>
          <w:sz w:val="18"/>
          <w:szCs w:val="18"/>
        </w:rPr>
      </w:pPr>
      <w:r>
        <w:rPr>
          <w:i/>
          <w:sz w:val="18"/>
          <w:szCs w:val="18"/>
        </w:rPr>
        <w:t>Dokumento gavimo registracijos žyma</w:t>
      </w:r>
    </w:p>
    <w:p w14:paraId="40FD74B8" w14:textId="77777777" w:rsidR="00F04C08" w:rsidRDefault="005067FF">
      <w:pPr>
        <w:ind w:left="5220" w:right="-29" w:firstLine="1054"/>
        <w:jc w:val="both"/>
        <w:rPr>
          <w:szCs w:val="24"/>
        </w:rPr>
      </w:pPr>
      <w:r>
        <w:rPr>
          <w:szCs w:val="24"/>
        </w:rPr>
        <w:t>└                                                     ┘</w:t>
      </w:r>
    </w:p>
    <w:p w14:paraId="567398A0" w14:textId="77777777" w:rsidR="00F04C08" w:rsidRDefault="00F04C08">
      <w:pPr>
        <w:jc w:val="both"/>
        <w:rPr>
          <w:szCs w:val="24"/>
        </w:rPr>
      </w:pPr>
    </w:p>
    <w:p w14:paraId="2BB30D8A" w14:textId="77777777" w:rsidR="00F04C08" w:rsidRDefault="005067FF">
      <w:pPr>
        <w:jc w:val="center"/>
        <w:rPr>
          <w:szCs w:val="24"/>
          <w:vertAlign w:val="superscript"/>
        </w:rPr>
      </w:pPr>
      <w:r>
        <w:rPr>
          <w:szCs w:val="24"/>
          <w:highlight w:val="lightGray"/>
        </w:rPr>
        <w:t>ASMENS, KURIS KREIPIASI DĖL PARAMOS MIRTIES ATVEJU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tblGrid>
      <w:tr w:rsidR="00F04C08" w14:paraId="02B4D928" w14:textId="77777777">
        <w:tc>
          <w:tcPr>
            <w:tcW w:w="1235" w:type="dxa"/>
            <w:tcBorders>
              <w:top w:val="single" w:sz="4" w:space="0" w:color="auto"/>
              <w:left w:val="single" w:sz="4" w:space="0" w:color="auto"/>
              <w:bottom w:val="single" w:sz="4" w:space="0" w:color="auto"/>
              <w:right w:val="single" w:sz="4" w:space="0" w:color="auto"/>
            </w:tcBorders>
          </w:tcPr>
          <w:p w14:paraId="0F1B31B1" w14:textId="77777777" w:rsidR="00F04C08" w:rsidRDefault="005067FF">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14DFC83"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7DD03AF"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4E31F1A"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82CE9B6"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E0EA69D"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1A910D"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3B8C86"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8A9A44"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CF547"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6A5EB6"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C0559D"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A15EA7"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4B8CE63"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D27BC3"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5E2D2D7"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9BF4444"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AACD75"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898B26F"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021741"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42E4AA"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D4B359D"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547213"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A8F28E"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6E1F82" w14:textId="77777777" w:rsidR="00F04C08" w:rsidRDefault="00F04C0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26BB839D" w14:textId="77777777" w:rsidR="00F04C08" w:rsidRDefault="00F04C08">
            <w:pPr>
              <w:jc w:val="both"/>
              <w:rPr>
                <w:szCs w:val="24"/>
              </w:rPr>
            </w:pPr>
          </w:p>
        </w:tc>
      </w:tr>
    </w:tbl>
    <w:p w14:paraId="6EFB9311" w14:textId="77777777" w:rsidR="00F04C08" w:rsidRDefault="00F04C08">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F04C08" w14:paraId="0C48E258" w14:textId="77777777">
        <w:tc>
          <w:tcPr>
            <w:tcW w:w="1235" w:type="dxa"/>
            <w:tcBorders>
              <w:top w:val="single" w:sz="4" w:space="0" w:color="auto"/>
              <w:left w:val="single" w:sz="4" w:space="0" w:color="auto"/>
              <w:bottom w:val="single" w:sz="4" w:space="0" w:color="auto"/>
              <w:right w:val="single" w:sz="4" w:space="0" w:color="auto"/>
            </w:tcBorders>
          </w:tcPr>
          <w:p w14:paraId="4445F494" w14:textId="77777777" w:rsidR="00F04C08" w:rsidRDefault="005067FF">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4AC4B6D8"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7A75794"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D7C42C"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8DAC1F"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710D675"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00455B"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71A1D5"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F5A1FD3"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F83CB60"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E1E0708"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10079A0"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46C00B"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426CCC"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5478E5"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5AEB82B"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DC0E55"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71E9C03"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53DD5B"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5FC3BA"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E47DF9"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4C1BDA1"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94B336"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AC03C6"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197ECC" w14:textId="77777777" w:rsidR="00F04C08" w:rsidRDefault="00F04C08">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152236F9" w14:textId="77777777" w:rsidR="00F04C08" w:rsidRDefault="00F04C08">
            <w:pPr>
              <w:jc w:val="both"/>
              <w:rPr>
                <w:szCs w:val="24"/>
              </w:rPr>
            </w:pPr>
          </w:p>
        </w:tc>
        <w:tc>
          <w:tcPr>
            <w:tcW w:w="261" w:type="dxa"/>
            <w:tcBorders>
              <w:top w:val="nil"/>
              <w:left w:val="single" w:sz="4" w:space="0" w:color="auto"/>
              <w:bottom w:val="nil"/>
              <w:right w:val="nil"/>
            </w:tcBorders>
          </w:tcPr>
          <w:p w14:paraId="5CA3A048" w14:textId="77777777" w:rsidR="00F04C08" w:rsidRDefault="00F04C08">
            <w:pPr>
              <w:jc w:val="both"/>
              <w:rPr>
                <w:szCs w:val="24"/>
              </w:rPr>
            </w:pPr>
          </w:p>
        </w:tc>
      </w:tr>
    </w:tbl>
    <w:p w14:paraId="63200AEE" w14:textId="77777777" w:rsidR="00F04C08" w:rsidRDefault="00F04C08">
      <w:pPr>
        <w:jc w:val="both"/>
        <w:rPr>
          <w:sz w:val="10"/>
          <w:szCs w:val="10"/>
        </w:rPr>
      </w:pPr>
    </w:p>
    <w:tbl>
      <w:tblPr>
        <w:tblW w:w="11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5014"/>
      </w:tblGrid>
      <w:tr w:rsidR="00F04C08" w14:paraId="14E6C55D" w14:textId="77777777">
        <w:tc>
          <w:tcPr>
            <w:tcW w:w="3584" w:type="dxa"/>
            <w:tcBorders>
              <w:top w:val="single" w:sz="4" w:space="0" w:color="auto"/>
              <w:left w:val="single" w:sz="4" w:space="0" w:color="auto"/>
              <w:bottom w:val="single" w:sz="4" w:space="0" w:color="auto"/>
              <w:right w:val="single" w:sz="4" w:space="0" w:color="auto"/>
            </w:tcBorders>
          </w:tcPr>
          <w:p w14:paraId="5F5038CE" w14:textId="77777777" w:rsidR="00F04C08" w:rsidRDefault="005067FF">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23A029B4"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6CA353"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C28530"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D7C5AB4"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B0842E"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CBBBEB"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F4ECBA"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2A8AEA"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2009B3" w14:textId="77777777"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2420F7F0"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D478D9" w14:textId="77777777" w:rsidR="00F04C08" w:rsidRDefault="00F04C08">
            <w:pPr>
              <w:jc w:val="both"/>
              <w:rPr>
                <w:szCs w:val="24"/>
              </w:rPr>
            </w:pPr>
          </w:p>
        </w:tc>
        <w:tc>
          <w:tcPr>
            <w:tcW w:w="5014" w:type="dxa"/>
            <w:tcBorders>
              <w:top w:val="nil"/>
              <w:left w:val="single" w:sz="4" w:space="0" w:color="auto"/>
              <w:bottom w:val="nil"/>
              <w:right w:val="nil"/>
            </w:tcBorders>
          </w:tcPr>
          <w:p w14:paraId="352CDB53" w14:textId="77777777" w:rsidR="00F04C08" w:rsidRDefault="00F04C08">
            <w:pPr>
              <w:jc w:val="both"/>
              <w:rPr>
                <w:szCs w:val="24"/>
              </w:rPr>
            </w:pPr>
          </w:p>
        </w:tc>
      </w:tr>
    </w:tbl>
    <w:p w14:paraId="742E3BD3" w14:textId="77777777" w:rsidR="00F04C08" w:rsidRDefault="005067FF">
      <w:pPr>
        <w:jc w:val="both"/>
        <w:rPr>
          <w:i/>
          <w:sz w:val="20"/>
        </w:rPr>
      </w:pPr>
      <w:r>
        <w:rPr>
          <w:b/>
          <w:bCs/>
          <w:i/>
          <w:sz w:val="20"/>
        </w:rPr>
        <w:t>Pastaba.</w:t>
      </w:r>
      <w:r>
        <w:rPr>
          <w:i/>
          <w:sz w:val="20"/>
        </w:rPr>
        <w:t xml:space="preserve"> Jei kreipiasi fizinio asmens atstovas, įrašomi atstovaujamojo duomenys. Jei kreipiasi juridinio asmens įgaliotas asmuo, įrašomi atstovo vardas ir pavardė.</w:t>
      </w:r>
    </w:p>
    <w:p w14:paraId="2CBA12F4" w14:textId="77777777" w:rsidR="00F04C08" w:rsidRDefault="00F04C08">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F04C08" w14:paraId="0BF90D8B" w14:textId="77777777">
        <w:trPr>
          <w:trHeight w:val="271"/>
        </w:trPr>
        <w:tc>
          <w:tcPr>
            <w:tcW w:w="6419" w:type="dxa"/>
            <w:vMerge w:val="restart"/>
            <w:tcBorders>
              <w:top w:val="single" w:sz="4" w:space="0" w:color="auto"/>
              <w:left w:val="single" w:sz="4" w:space="0" w:color="auto"/>
              <w:right w:val="single" w:sz="4" w:space="0" w:color="auto"/>
            </w:tcBorders>
          </w:tcPr>
          <w:p w14:paraId="7975D382" w14:textId="77777777" w:rsidR="00F04C08" w:rsidRDefault="005067FF">
            <w:pPr>
              <w:jc w:val="both"/>
              <w:rPr>
                <w:szCs w:val="24"/>
              </w:rPr>
            </w:pPr>
            <w:r>
              <w:rPr>
                <w:szCs w:val="24"/>
              </w:rPr>
              <w:t xml:space="preserve">Deklaruotos gyvenamosios vietos adresas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38401D42" w14:textId="77777777" w:rsidR="00F04C08" w:rsidRDefault="00F04C08">
            <w:pPr>
              <w:jc w:val="both"/>
              <w:rPr>
                <w:szCs w:val="24"/>
              </w:rPr>
            </w:pPr>
          </w:p>
          <w:p w14:paraId="0EAF50B6" w14:textId="77777777" w:rsidR="00F04C08" w:rsidRDefault="00F04C0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76B80086" w14:textId="77777777" w:rsidR="00F04C08" w:rsidRDefault="005067FF">
            <w:pPr>
              <w:jc w:val="both"/>
              <w:rPr>
                <w:szCs w:val="24"/>
                <w:vertAlign w:val="superscript"/>
              </w:rPr>
            </w:pPr>
            <w:r>
              <w:rPr>
                <w:szCs w:val="24"/>
              </w:rPr>
              <w:t>Telefono ryšio Nr.</w:t>
            </w:r>
          </w:p>
        </w:tc>
      </w:tr>
      <w:tr w:rsidR="00F04C08" w14:paraId="23B0EA09" w14:textId="77777777">
        <w:trPr>
          <w:trHeight w:val="129"/>
        </w:trPr>
        <w:tc>
          <w:tcPr>
            <w:tcW w:w="6419" w:type="dxa"/>
            <w:vMerge/>
            <w:tcBorders>
              <w:left w:val="single" w:sz="4" w:space="0" w:color="auto"/>
              <w:bottom w:val="single" w:sz="4" w:space="0" w:color="auto"/>
              <w:right w:val="single" w:sz="4" w:space="0" w:color="auto"/>
            </w:tcBorders>
          </w:tcPr>
          <w:p w14:paraId="6C894085" w14:textId="77777777" w:rsidR="00F04C08" w:rsidRDefault="00F04C0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687D22E7" w14:textId="77777777" w:rsidR="00F04C08" w:rsidRDefault="005067FF">
            <w:pPr>
              <w:jc w:val="both"/>
              <w:rPr>
                <w:szCs w:val="24"/>
              </w:rPr>
            </w:pPr>
            <w:r>
              <w:rPr>
                <w:szCs w:val="24"/>
              </w:rPr>
              <w:t>El. pašto adresas</w:t>
            </w:r>
          </w:p>
        </w:tc>
      </w:tr>
    </w:tbl>
    <w:p w14:paraId="550F273F" w14:textId="77777777" w:rsidR="00F04C08" w:rsidRDefault="00F04C0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F04C08" w14:paraId="2A92563D" w14:textId="77777777">
        <w:tc>
          <w:tcPr>
            <w:tcW w:w="6419" w:type="dxa"/>
            <w:vMerge w:val="restart"/>
            <w:tcBorders>
              <w:top w:val="single" w:sz="4" w:space="0" w:color="auto"/>
              <w:left w:val="single" w:sz="4" w:space="0" w:color="auto"/>
              <w:right w:val="single" w:sz="4" w:space="0" w:color="auto"/>
            </w:tcBorders>
          </w:tcPr>
          <w:p w14:paraId="41617CC5" w14:textId="77777777" w:rsidR="00F04C08" w:rsidRDefault="005067FF">
            <w:pPr>
              <w:jc w:val="both"/>
              <w:rPr>
                <w:i/>
                <w:iCs/>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53FC6616" w14:textId="77777777" w:rsidR="00F04C08" w:rsidRDefault="00F04C08">
            <w:pPr>
              <w:jc w:val="both"/>
              <w:rPr>
                <w:i/>
                <w:iCs/>
                <w:sz w:val="20"/>
              </w:rPr>
            </w:pPr>
          </w:p>
          <w:p w14:paraId="14E52FA3" w14:textId="77777777" w:rsidR="00F04C08" w:rsidRDefault="00F04C0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7614B4B" w14:textId="77777777" w:rsidR="00F04C08" w:rsidRDefault="005067FF">
            <w:pPr>
              <w:jc w:val="both"/>
              <w:rPr>
                <w:szCs w:val="24"/>
                <w:vertAlign w:val="superscript"/>
              </w:rPr>
            </w:pPr>
            <w:r>
              <w:rPr>
                <w:szCs w:val="24"/>
              </w:rPr>
              <w:t>Telefono ryšio Nr.</w:t>
            </w:r>
          </w:p>
        </w:tc>
      </w:tr>
      <w:tr w:rsidR="00F04C08" w14:paraId="0104BA71" w14:textId="77777777">
        <w:trPr>
          <w:trHeight w:val="286"/>
        </w:trPr>
        <w:tc>
          <w:tcPr>
            <w:tcW w:w="6419" w:type="dxa"/>
            <w:vMerge/>
            <w:tcBorders>
              <w:left w:val="single" w:sz="4" w:space="0" w:color="auto"/>
              <w:bottom w:val="single" w:sz="4" w:space="0" w:color="auto"/>
              <w:right w:val="single" w:sz="4" w:space="0" w:color="auto"/>
            </w:tcBorders>
          </w:tcPr>
          <w:p w14:paraId="4B031B68" w14:textId="77777777" w:rsidR="00F04C08" w:rsidRDefault="00F04C08">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513F35EE" w14:textId="77777777" w:rsidR="00F04C08" w:rsidRDefault="005067FF">
            <w:pPr>
              <w:jc w:val="both"/>
              <w:rPr>
                <w:szCs w:val="24"/>
              </w:rPr>
            </w:pPr>
            <w:r>
              <w:rPr>
                <w:szCs w:val="24"/>
              </w:rPr>
              <w:t>El. pašto adresas</w:t>
            </w:r>
          </w:p>
        </w:tc>
      </w:tr>
    </w:tbl>
    <w:p w14:paraId="2D711F66" w14:textId="77777777" w:rsidR="00F04C08" w:rsidRDefault="00F04C08">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F04C08" w14:paraId="144F3229" w14:textId="77777777">
        <w:trPr>
          <w:trHeight w:val="291"/>
        </w:trPr>
        <w:tc>
          <w:tcPr>
            <w:tcW w:w="6419" w:type="dxa"/>
            <w:tcBorders>
              <w:top w:val="single" w:sz="4" w:space="0" w:color="auto"/>
              <w:left w:val="single" w:sz="4" w:space="0" w:color="auto"/>
              <w:right w:val="single" w:sz="4" w:space="0" w:color="auto"/>
            </w:tcBorders>
          </w:tcPr>
          <w:p w14:paraId="67CE552F" w14:textId="77777777" w:rsidR="00F04C08" w:rsidRDefault="005067FF">
            <w:pPr>
              <w:ind w:right="-29"/>
              <w:jc w:val="both"/>
              <w:rPr>
                <w:szCs w:val="24"/>
              </w:rPr>
            </w:pPr>
            <w:r>
              <w:rPr>
                <w:szCs w:val="24"/>
              </w:rPr>
              <w:t xml:space="preserve">Juridinio asmens pavadinimas </w:t>
            </w:r>
          </w:p>
          <w:p w14:paraId="71A6DC34" w14:textId="77777777" w:rsidR="00F04C08" w:rsidRDefault="00F04C08">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295A9D3F" w14:textId="77777777" w:rsidR="00F04C08" w:rsidRDefault="005067FF">
            <w:pPr>
              <w:ind w:right="-29"/>
              <w:jc w:val="both"/>
              <w:rPr>
                <w:szCs w:val="24"/>
              </w:rPr>
            </w:pPr>
            <w:r>
              <w:rPr>
                <w:szCs w:val="24"/>
              </w:rPr>
              <w:t>Kodas</w:t>
            </w:r>
          </w:p>
        </w:tc>
      </w:tr>
      <w:tr w:rsidR="00F04C08" w14:paraId="29E4D365" w14:textId="77777777">
        <w:tc>
          <w:tcPr>
            <w:tcW w:w="6419" w:type="dxa"/>
            <w:vMerge w:val="restart"/>
            <w:tcBorders>
              <w:left w:val="single" w:sz="4" w:space="0" w:color="auto"/>
              <w:right w:val="single" w:sz="4" w:space="0" w:color="auto"/>
            </w:tcBorders>
          </w:tcPr>
          <w:p w14:paraId="3D44122E" w14:textId="77777777" w:rsidR="00F04C08" w:rsidRDefault="005067FF">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777A4CE5" w14:textId="77777777" w:rsidR="00F04C08" w:rsidRDefault="005067FF">
            <w:pPr>
              <w:ind w:right="-29"/>
              <w:jc w:val="both"/>
              <w:rPr>
                <w:szCs w:val="24"/>
              </w:rPr>
            </w:pPr>
            <w:r>
              <w:rPr>
                <w:szCs w:val="24"/>
              </w:rPr>
              <w:t>Telefono ryšio Nr.</w:t>
            </w:r>
          </w:p>
        </w:tc>
      </w:tr>
      <w:tr w:rsidR="00F04C08" w14:paraId="6EEB1036" w14:textId="77777777">
        <w:tc>
          <w:tcPr>
            <w:tcW w:w="6419" w:type="dxa"/>
            <w:vMerge/>
            <w:tcBorders>
              <w:left w:val="single" w:sz="4" w:space="0" w:color="auto"/>
              <w:bottom w:val="single" w:sz="4" w:space="0" w:color="auto"/>
              <w:right w:val="single" w:sz="4" w:space="0" w:color="auto"/>
            </w:tcBorders>
          </w:tcPr>
          <w:p w14:paraId="4A8E9A3D" w14:textId="77777777" w:rsidR="00F04C08" w:rsidRDefault="00F04C08">
            <w:pPr>
              <w:ind w:right="-29"/>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5BBFFA1D" w14:textId="77777777" w:rsidR="00F04C08" w:rsidRDefault="005067FF">
            <w:pPr>
              <w:ind w:right="-29"/>
              <w:jc w:val="both"/>
              <w:rPr>
                <w:szCs w:val="24"/>
              </w:rPr>
            </w:pPr>
            <w:r>
              <w:rPr>
                <w:szCs w:val="24"/>
              </w:rPr>
              <w:t>El. pašto adresas</w:t>
            </w:r>
          </w:p>
        </w:tc>
      </w:tr>
    </w:tbl>
    <w:p w14:paraId="4AD9D41D" w14:textId="77777777" w:rsidR="00F04C08" w:rsidRDefault="005067FF">
      <w:pPr>
        <w:ind w:right="-28"/>
        <w:jc w:val="both"/>
        <w:rPr>
          <w:i/>
          <w:szCs w:val="24"/>
        </w:rPr>
      </w:pPr>
      <w:r>
        <w:rPr>
          <w:szCs w:val="24"/>
        </w:rPr>
        <w:t>____________________________________</w:t>
      </w:r>
    </w:p>
    <w:p w14:paraId="21AB36FA" w14:textId="77777777" w:rsidR="00F04C08" w:rsidRDefault="005067FF">
      <w:pPr>
        <w:ind w:right="-29" w:firstLine="371"/>
        <w:jc w:val="both"/>
        <w:rPr>
          <w:sz w:val="20"/>
        </w:rPr>
      </w:pPr>
      <w:r>
        <w:rPr>
          <w:sz w:val="20"/>
        </w:rPr>
        <w:t>(savivaldybės (seniūnijos) pavadinimas)</w:t>
      </w:r>
    </w:p>
    <w:p w14:paraId="4068D183" w14:textId="77777777" w:rsidR="00F04C08" w:rsidRDefault="00F04C08">
      <w:pPr>
        <w:ind w:right="-29"/>
        <w:jc w:val="both"/>
        <w:rPr>
          <w:szCs w:val="24"/>
        </w:rPr>
      </w:pPr>
    </w:p>
    <w:p w14:paraId="103A6D61" w14:textId="77777777" w:rsidR="00F04C08" w:rsidRDefault="005067FF">
      <w:pPr>
        <w:ind w:right="-29"/>
        <w:jc w:val="center"/>
        <w:rPr>
          <w:b/>
          <w:szCs w:val="24"/>
        </w:rPr>
      </w:pPr>
      <w:r>
        <w:rPr>
          <w:b/>
          <w:szCs w:val="24"/>
        </w:rPr>
        <w:t>PRAŠYMAS</w:t>
      </w:r>
    </w:p>
    <w:p w14:paraId="2C82CD19" w14:textId="77777777" w:rsidR="00F04C08" w:rsidRDefault="005067FF">
      <w:pPr>
        <w:ind w:right="-29"/>
        <w:jc w:val="center"/>
        <w:rPr>
          <w:b/>
          <w:szCs w:val="24"/>
        </w:rPr>
      </w:pPr>
      <w:r>
        <w:rPr>
          <w:b/>
          <w:szCs w:val="24"/>
        </w:rPr>
        <w:t xml:space="preserve">GAUTI PARAMĄ MIRTIES ATVEJU </w:t>
      </w:r>
    </w:p>
    <w:p w14:paraId="31030E07" w14:textId="77777777" w:rsidR="00F04C08" w:rsidRDefault="00F04C08">
      <w:pPr>
        <w:ind w:right="-29"/>
        <w:jc w:val="both"/>
        <w:rPr>
          <w:sz w:val="10"/>
          <w:szCs w:val="10"/>
        </w:rPr>
      </w:pPr>
    </w:p>
    <w:p w14:paraId="5D3DE321" w14:textId="77777777" w:rsidR="00F04C08" w:rsidRDefault="005067FF">
      <w:pPr>
        <w:ind w:right="-29"/>
        <w:jc w:val="center"/>
        <w:rPr>
          <w:szCs w:val="24"/>
        </w:rPr>
      </w:pPr>
      <w:r>
        <w:rPr>
          <w:szCs w:val="24"/>
        </w:rPr>
        <w:t>20____ m. _____________________ d.</w:t>
      </w:r>
    </w:p>
    <w:p w14:paraId="2A3F58DC" w14:textId="77777777" w:rsidR="00F04C08" w:rsidRDefault="00F04C08">
      <w:pPr>
        <w:ind w:right="-29"/>
        <w:jc w:val="center"/>
        <w:rPr>
          <w:sz w:val="22"/>
          <w:szCs w:val="22"/>
        </w:rPr>
      </w:pPr>
    </w:p>
    <w:p w14:paraId="5B40AAAA" w14:textId="77777777" w:rsidR="00F04C08" w:rsidRDefault="00F04C08">
      <w:pPr>
        <w:ind w:right="-29"/>
        <w:jc w:val="both"/>
        <w:rPr>
          <w:sz w:val="10"/>
          <w:szCs w:val="10"/>
        </w:rPr>
      </w:pPr>
    </w:p>
    <w:p w14:paraId="5AE0252E" w14:textId="77777777" w:rsidR="00F04C08" w:rsidRDefault="005067FF">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14:paraId="63FF455A" w14:textId="77777777" w:rsidR="00F04C08" w:rsidRDefault="005067FF">
      <w:pPr>
        <w:tabs>
          <w:tab w:val="left" w:pos="993"/>
        </w:tabs>
        <w:ind w:left="435" w:right="-28"/>
        <w:jc w:val="both"/>
        <w:rPr>
          <w:szCs w:val="24"/>
        </w:rPr>
      </w:pPr>
      <w:r>
        <w:rPr>
          <w:szCs w:val="24"/>
        </w:rPr>
        <w:sym w:font="Webdings" w:char="F063"/>
      </w:r>
      <w:r>
        <w:rPr>
          <w:szCs w:val="24"/>
        </w:rPr>
        <w:t xml:space="preserve"> laidojimo pašalpą </w:t>
      </w:r>
    </w:p>
    <w:p w14:paraId="53148043" w14:textId="77777777" w:rsidR="00F04C08" w:rsidRDefault="00F04C08">
      <w:pPr>
        <w:tabs>
          <w:tab w:val="left" w:pos="993"/>
        </w:tabs>
        <w:ind w:left="435" w:right="-28"/>
        <w:jc w:val="both"/>
        <w:rPr>
          <w:sz w:val="10"/>
          <w:szCs w:val="10"/>
        </w:rPr>
      </w:pPr>
    </w:p>
    <w:p w14:paraId="548959C3" w14:textId="77777777" w:rsidR="00F04C08" w:rsidRDefault="005067FF">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34457C5C" w14:textId="77777777" w:rsidR="00F04C08" w:rsidRDefault="005067FF">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14:paraId="68C0AC30" w14:textId="77777777" w:rsidR="00F04C08" w:rsidRDefault="00F04C08">
      <w:pPr>
        <w:ind w:right="-29"/>
        <w:jc w:val="both"/>
        <w:rPr>
          <w:i/>
          <w:sz w:val="20"/>
        </w:rPr>
      </w:pPr>
    </w:p>
    <w:p w14:paraId="429A9450" w14:textId="77777777" w:rsidR="00F04C08" w:rsidRDefault="00F04C08">
      <w:pPr>
        <w:ind w:right="-29"/>
        <w:jc w:val="both"/>
        <w:rPr>
          <w:strike/>
          <w:sz w:val="10"/>
          <w:szCs w:val="10"/>
        </w:rPr>
      </w:pPr>
    </w:p>
    <w:p w14:paraId="3F38A9F6" w14:textId="77777777" w:rsidR="00F04C08" w:rsidRDefault="005067FF">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F04C08" w14:paraId="6C59F8C2" w14:textId="77777777">
        <w:tc>
          <w:tcPr>
            <w:tcW w:w="1235" w:type="dxa"/>
            <w:tcBorders>
              <w:top w:val="single" w:sz="4" w:space="0" w:color="auto"/>
              <w:left w:val="single" w:sz="4" w:space="0" w:color="auto"/>
              <w:bottom w:val="single" w:sz="4" w:space="0" w:color="auto"/>
              <w:right w:val="single" w:sz="4" w:space="0" w:color="auto"/>
            </w:tcBorders>
          </w:tcPr>
          <w:p w14:paraId="7BDD2798" w14:textId="77777777" w:rsidR="00F04C08" w:rsidRDefault="005067FF">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6E44DB44"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9CB304"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08C8F46"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613CB6"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62C225"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BEEFD6"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03E23E"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0B6E51"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93F4C3"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21C6C9"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D4073B"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261FBA"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39BEC5F"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C7F57D"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521BBB6"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2B2655"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6A7653"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4A3A20"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1A4ADA7"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A692D7"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5C44A2"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C1BE82"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BB68241"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AFC95C" w14:textId="77777777" w:rsidR="00F04C08" w:rsidRDefault="00F04C08">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CCAEC7" w14:textId="77777777" w:rsidR="00F04C08" w:rsidRDefault="00F04C08">
            <w:pPr>
              <w:jc w:val="both"/>
              <w:rPr>
                <w:szCs w:val="24"/>
              </w:rPr>
            </w:pPr>
          </w:p>
        </w:tc>
      </w:tr>
    </w:tbl>
    <w:p w14:paraId="52A91CF7" w14:textId="77777777" w:rsidR="00F04C08" w:rsidRDefault="00F04C08">
      <w:pPr>
        <w:jc w:val="both"/>
        <w:rPr>
          <w:sz w:val="10"/>
          <w:szCs w:val="10"/>
        </w:rPr>
      </w:pPr>
    </w:p>
    <w:tbl>
      <w:tblPr>
        <w:tblW w:w="11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1989"/>
        <w:gridCol w:w="187"/>
        <w:gridCol w:w="89"/>
        <w:gridCol w:w="188"/>
        <w:gridCol w:w="89"/>
        <w:gridCol w:w="188"/>
        <w:gridCol w:w="89"/>
        <w:gridCol w:w="187"/>
        <w:gridCol w:w="278"/>
        <w:gridCol w:w="278"/>
        <w:gridCol w:w="278"/>
        <w:gridCol w:w="278"/>
        <w:gridCol w:w="278"/>
        <w:gridCol w:w="278"/>
        <w:gridCol w:w="278"/>
        <w:gridCol w:w="278"/>
        <w:gridCol w:w="278"/>
        <w:gridCol w:w="277"/>
        <w:gridCol w:w="278"/>
        <w:gridCol w:w="278"/>
        <w:gridCol w:w="277"/>
        <w:gridCol w:w="278"/>
        <w:gridCol w:w="277"/>
        <w:gridCol w:w="278"/>
        <w:gridCol w:w="278"/>
        <w:gridCol w:w="277"/>
        <w:gridCol w:w="278"/>
        <w:gridCol w:w="278"/>
        <w:gridCol w:w="1302"/>
        <w:gridCol w:w="266"/>
      </w:tblGrid>
      <w:tr w:rsidR="00F04C08" w14:paraId="51A887D1" w14:textId="77777777">
        <w:trPr>
          <w:gridAfter w:val="1"/>
          <w:wAfter w:w="85" w:type="dxa"/>
        </w:trPr>
        <w:tc>
          <w:tcPr>
            <w:tcW w:w="1230" w:type="dxa"/>
            <w:tcBorders>
              <w:top w:val="single" w:sz="4" w:space="0" w:color="auto"/>
              <w:left w:val="single" w:sz="4" w:space="0" w:color="auto"/>
              <w:bottom w:val="single" w:sz="4" w:space="0" w:color="auto"/>
              <w:right w:val="single" w:sz="4" w:space="0" w:color="auto"/>
            </w:tcBorders>
          </w:tcPr>
          <w:p w14:paraId="3CC91E8D" w14:textId="77777777" w:rsidR="00F04C08" w:rsidRDefault="005067FF">
            <w:pPr>
              <w:jc w:val="both"/>
              <w:rPr>
                <w:szCs w:val="24"/>
              </w:rPr>
            </w:pPr>
            <w:r>
              <w:rPr>
                <w:szCs w:val="24"/>
              </w:rPr>
              <w:lastRenderedPageBreak/>
              <w:t>Pavardė</w:t>
            </w:r>
          </w:p>
        </w:tc>
        <w:tc>
          <w:tcPr>
            <w:tcW w:w="280" w:type="dxa"/>
            <w:tcBorders>
              <w:top w:val="single" w:sz="4" w:space="0" w:color="auto"/>
              <w:left w:val="single" w:sz="4" w:space="0" w:color="auto"/>
              <w:bottom w:val="single" w:sz="4" w:space="0" w:color="auto"/>
              <w:right w:val="single" w:sz="4" w:space="0" w:color="auto"/>
            </w:tcBorders>
          </w:tcPr>
          <w:p w14:paraId="0AA5D381" w14:textId="77777777" w:rsidR="00F04C08" w:rsidRDefault="00F04C08">
            <w:pPr>
              <w:jc w:val="both"/>
              <w:rPr>
                <w:szCs w:val="24"/>
              </w:rPr>
            </w:pPr>
          </w:p>
        </w:tc>
        <w:tc>
          <w:tcPr>
            <w:tcW w:w="2253" w:type="dxa"/>
            <w:gridSpan w:val="2"/>
            <w:tcBorders>
              <w:top w:val="single" w:sz="4" w:space="0" w:color="auto"/>
              <w:left w:val="single" w:sz="4" w:space="0" w:color="auto"/>
              <w:bottom w:val="single" w:sz="4" w:space="0" w:color="auto"/>
              <w:right w:val="single" w:sz="4" w:space="0" w:color="auto"/>
            </w:tcBorders>
          </w:tcPr>
          <w:p w14:paraId="16AFABE5" w14:textId="77777777" w:rsidR="00F04C08" w:rsidRDefault="00F04C0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6C623439" w14:textId="77777777" w:rsidR="00F04C08" w:rsidRDefault="00F04C0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0E7A6C37" w14:textId="77777777" w:rsidR="00F04C08" w:rsidRDefault="00F04C08">
            <w:pPr>
              <w:jc w:val="both"/>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14:paraId="0996370D"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CAA29F" w14:textId="77777777"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12CD90BF"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336A0D6"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C52D74" w14:textId="77777777"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546D6A6B"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4987C51"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E5E30D" w14:textId="77777777"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56444955"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4BE1307" w14:textId="77777777"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5AECC284"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7EF2D07"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D9F2EAC" w14:textId="77777777"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1ECE611E"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706D33" w14:textId="77777777"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A1A2B4C"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FBE080"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E03277" w14:textId="77777777"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50FCE043"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344CCD"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72FB83" w14:textId="77777777" w:rsidR="00F04C08" w:rsidRDefault="00F04C08">
            <w:pPr>
              <w:jc w:val="both"/>
              <w:rPr>
                <w:szCs w:val="24"/>
              </w:rPr>
            </w:pPr>
          </w:p>
        </w:tc>
        <w:tc>
          <w:tcPr>
            <w:tcW w:w="1346" w:type="dxa"/>
            <w:tcBorders>
              <w:top w:val="nil"/>
              <w:left w:val="single" w:sz="4" w:space="0" w:color="auto"/>
              <w:bottom w:val="nil"/>
              <w:right w:val="nil"/>
            </w:tcBorders>
          </w:tcPr>
          <w:p w14:paraId="73279C6A" w14:textId="77777777" w:rsidR="00F04C08" w:rsidRDefault="00F04C08">
            <w:pPr>
              <w:jc w:val="both"/>
              <w:rPr>
                <w:szCs w:val="24"/>
              </w:rPr>
            </w:pPr>
          </w:p>
        </w:tc>
      </w:tr>
      <w:tr w:rsidR="00F04C08" w14:paraId="150AA779" w14:textId="77777777">
        <w:tc>
          <w:tcPr>
            <w:tcW w:w="3573" w:type="dxa"/>
            <w:gridSpan w:val="3"/>
            <w:tcBorders>
              <w:top w:val="single" w:sz="4" w:space="0" w:color="auto"/>
              <w:left w:val="single" w:sz="4" w:space="0" w:color="auto"/>
              <w:bottom w:val="single" w:sz="4" w:space="0" w:color="auto"/>
              <w:right w:val="single" w:sz="4" w:space="0" w:color="auto"/>
            </w:tcBorders>
          </w:tcPr>
          <w:p w14:paraId="496F39C3" w14:textId="77777777" w:rsidR="00F04C08" w:rsidRDefault="005067FF">
            <w:pPr>
              <w:jc w:val="both"/>
              <w:rPr>
                <w:szCs w:val="24"/>
              </w:rPr>
            </w:pPr>
            <w:r>
              <w:rPr>
                <w:szCs w:val="24"/>
              </w:rPr>
              <w:t>Asmens kodas (gimimo data, jei neturi asmens kodo)</w:t>
            </w:r>
          </w:p>
        </w:tc>
        <w:tc>
          <w:tcPr>
            <w:tcW w:w="279" w:type="dxa"/>
            <w:gridSpan w:val="2"/>
            <w:tcBorders>
              <w:top w:val="single" w:sz="4" w:space="0" w:color="auto"/>
              <w:left w:val="single" w:sz="4" w:space="0" w:color="auto"/>
              <w:bottom w:val="single" w:sz="4" w:space="0" w:color="auto"/>
              <w:right w:val="single" w:sz="4" w:space="0" w:color="auto"/>
            </w:tcBorders>
          </w:tcPr>
          <w:p w14:paraId="4B07C9B4" w14:textId="77777777" w:rsidR="00F04C08" w:rsidRDefault="00F04C0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04D1CC65" w14:textId="77777777" w:rsidR="00F04C08" w:rsidRDefault="00F04C0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7F9AF589" w14:textId="77777777" w:rsidR="00F04C08" w:rsidRDefault="00F04C08">
            <w:pPr>
              <w:jc w:val="both"/>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14:paraId="76CA8778"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2BC0CCA" w14:textId="77777777"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13438783"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0B2762C"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6C37B1" w14:textId="77777777" w:rsidR="00F04C08" w:rsidRDefault="00F04C08">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7A18CF8" w14:textId="77777777" w:rsidR="00F04C08" w:rsidRDefault="00F04C08">
            <w:pPr>
              <w:jc w:val="both"/>
              <w:rPr>
                <w:szCs w:val="24"/>
              </w:rPr>
            </w:pPr>
          </w:p>
        </w:tc>
        <w:tc>
          <w:tcPr>
            <w:tcW w:w="278" w:type="dxa"/>
            <w:tcBorders>
              <w:top w:val="single" w:sz="4" w:space="0" w:color="auto"/>
              <w:left w:val="single" w:sz="4" w:space="0" w:color="auto"/>
              <w:bottom w:val="single" w:sz="4" w:space="0" w:color="auto"/>
              <w:right w:val="single" w:sz="4" w:space="0" w:color="auto"/>
            </w:tcBorders>
          </w:tcPr>
          <w:p w14:paraId="1BA9CFC0" w14:textId="77777777" w:rsidR="00F04C08" w:rsidRDefault="00F04C08">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93C16E" w14:textId="77777777" w:rsidR="00F04C08" w:rsidRDefault="00F04C08">
            <w:pPr>
              <w:jc w:val="both"/>
              <w:rPr>
                <w:szCs w:val="24"/>
              </w:rPr>
            </w:pPr>
          </w:p>
        </w:tc>
        <w:tc>
          <w:tcPr>
            <w:tcW w:w="4979" w:type="dxa"/>
            <w:gridSpan w:val="14"/>
            <w:tcBorders>
              <w:top w:val="nil"/>
              <w:left w:val="single" w:sz="4" w:space="0" w:color="auto"/>
              <w:bottom w:val="nil"/>
              <w:right w:val="nil"/>
            </w:tcBorders>
          </w:tcPr>
          <w:p w14:paraId="2B707A25" w14:textId="77777777" w:rsidR="00F04C08" w:rsidRDefault="00F04C08">
            <w:pPr>
              <w:jc w:val="both"/>
              <w:rPr>
                <w:szCs w:val="24"/>
              </w:rPr>
            </w:pPr>
          </w:p>
        </w:tc>
      </w:tr>
    </w:tbl>
    <w:p w14:paraId="54C7921D" w14:textId="77777777" w:rsidR="00F04C08" w:rsidRDefault="00F04C08">
      <w:pPr>
        <w:jc w:val="both"/>
        <w:rPr>
          <w:sz w:val="10"/>
          <w:szCs w:val="10"/>
        </w:rPr>
      </w:pPr>
    </w:p>
    <w:p w14:paraId="073D557B" w14:textId="77777777" w:rsidR="00F04C08" w:rsidRDefault="00F04C08">
      <w:pPr>
        <w:jc w:val="both"/>
        <w:rPr>
          <w:sz w:val="10"/>
          <w:szCs w:val="10"/>
        </w:rPr>
      </w:pPr>
    </w:p>
    <w:p w14:paraId="5704F539" w14:textId="77777777" w:rsidR="00F04C08" w:rsidRDefault="00F04C08">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F04C08" w14:paraId="3077C769" w14:textId="77777777">
        <w:trPr>
          <w:trHeight w:val="276"/>
        </w:trPr>
        <w:tc>
          <w:tcPr>
            <w:tcW w:w="9831" w:type="dxa"/>
            <w:tcBorders>
              <w:top w:val="single" w:sz="4" w:space="0" w:color="auto"/>
              <w:left w:val="single" w:sz="4" w:space="0" w:color="auto"/>
              <w:right w:val="single" w:sz="4" w:space="0" w:color="auto"/>
            </w:tcBorders>
          </w:tcPr>
          <w:p w14:paraId="7440659E" w14:textId="77777777" w:rsidR="00F04C08" w:rsidRDefault="005067FF">
            <w:pPr>
              <w:jc w:val="both"/>
              <w:rPr>
                <w:i/>
                <w:sz w:val="20"/>
              </w:rPr>
            </w:pPr>
            <w:r>
              <w:rPr>
                <w:szCs w:val="24"/>
              </w:rPr>
              <w:t xml:space="preserve">Buvusios deklaruotos gyvenamosios vietos adresas arba mirusio asmens įtraukimas į gyvenamosios vietos nedeklaravusių asmenų apskaitą </w:t>
            </w:r>
            <w:r>
              <w:rPr>
                <w:i/>
                <w:iCs/>
                <w:sz w:val="20"/>
              </w:rPr>
              <w:t xml:space="preserve">(asmuo nepildo, duomenys apie buvusios deklaruotos gyvenamosios vietos adresą, deklaravimo datą ar asmens įrašymo į gyvenamosios vietos nedeklaravusių asmenų apskaitą datą gaunami iš </w:t>
            </w:r>
            <w:r>
              <w:rPr>
                <w:i/>
                <w:sz w:val="20"/>
              </w:rPr>
              <w:t xml:space="preserve">valstybės ir žinybinių </w:t>
            </w:r>
            <w:r>
              <w:rPr>
                <w:i/>
                <w:iCs/>
                <w:sz w:val="20"/>
              </w:rPr>
              <w:t>registrų ir valstybės informacinių sistemų</w:t>
            </w:r>
            <w:r>
              <w:rPr>
                <w:i/>
                <w:sz w:val="20"/>
              </w:rPr>
              <w:t>)</w:t>
            </w:r>
          </w:p>
          <w:p w14:paraId="65875D66" w14:textId="77777777" w:rsidR="00F04C08" w:rsidRDefault="00F04C08">
            <w:pPr>
              <w:jc w:val="both"/>
              <w:rPr>
                <w:szCs w:val="24"/>
              </w:rPr>
            </w:pPr>
          </w:p>
          <w:p w14:paraId="15170DC4" w14:textId="77777777" w:rsidR="00F04C08" w:rsidRDefault="00F04C08">
            <w:pPr>
              <w:jc w:val="both"/>
              <w:rPr>
                <w:szCs w:val="24"/>
              </w:rPr>
            </w:pPr>
          </w:p>
        </w:tc>
      </w:tr>
    </w:tbl>
    <w:p w14:paraId="7E29CB40" w14:textId="77777777" w:rsidR="00F04C08" w:rsidRDefault="00F04C08">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F04C08" w14:paraId="3556676D" w14:textId="77777777">
        <w:trPr>
          <w:trHeight w:val="282"/>
        </w:trPr>
        <w:tc>
          <w:tcPr>
            <w:tcW w:w="9831" w:type="dxa"/>
            <w:tcBorders>
              <w:top w:val="single" w:sz="4" w:space="0" w:color="auto"/>
              <w:left w:val="single" w:sz="4" w:space="0" w:color="auto"/>
              <w:right w:val="single" w:sz="4" w:space="0" w:color="auto"/>
            </w:tcBorders>
          </w:tcPr>
          <w:p w14:paraId="24675ABA" w14:textId="77777777" w:rsidR="00F04C08" w:rsidRDefault="005067FF">
            <w:pPr>
              <w:jc w:val="both"/>
              <w:rPr>
                <w:i/>
                <w:iCs/>
                <w:sz w:val="20"/>
              </w:rPr>
            </w:pPr>
            <w:r>
              <w:rPr>
                <w:szCs w:val="24"/>
              </w:rPr>
              <w:t xml:space="preserve">Buvusios faktinės gyvenamosios vietos adresas </w:t>
            </w:r>
            <w:r>
              <w:rPr>
                <w:i/>
                <w:iCs/>
                <w:sz w:val="20"/>
              </w:rPr>
              <w:t>(nurodomas, jei mirusio asmens buvusi deklaruota gyvenamoji vieta nesutampa su buvusia faktine gyvenamąja vieta arba jei miręs asmuo buvo įtrauktas į gyvenamosios vietos nedeklaravusių asmenų apskaitą)</w:t>
            </w:r>
          </w:p>
          <w:p w14:paraId="2C104A71" w14:textId="77777777" w:rsidR="00F04C08" w:rsidRDefault="00F04C08">
            <w:pPr>
              <w:jc w:val="both"/>
              <w:rPr>
                <w:szCs w:val="24"/>
              </w:rPr>
            </w:pPr>
          </w:p>
          <w:p w14:paraId="0804A5B9" w14:textId="77777777" w:rsidR="00F04C08" w:rsidRDefault="00F04C08">
            <w:pPr>
              <w:jc w:val="both"/>
              <w:rPr>
                <w:szCs w:val="24"/>
              </w:rPr>
            </w:pPr>
          </w:p>
        </w:tc>
      </w:tr>
    </w:tbl>
    <w:p w14:paraId="4ECA836F" w14:textId="77777777" w:rsidR="00F04C08" w:rsidRDefault="00F04C08">
      <w:pPr>
        <w:ind w:right="-29"/>
        <w:jc w:val="both"/>
        <w:rPr>
          <w:i/>
          <w:sz w:val="10"/>
          <w:szCs w:val="10"/>
          <w:vertAlign w:val="superscript"/>
        </w:rPr>
      </w:pPr>
    </w:p>
    <w:p w14:paraId="4A211410" w14:textId="77777777" w:rsidR="00F04C08" w:rsidRDefault="00F04C08">
      <w:pPr>
        <w:ind w:right="-28"/>
        <w:jc w:val="both"/>
        <w:rPr>
          <w:i/>
          <w:sz w:val="20"/>
          <w:vertAlign w:val="superscript"/>
        </w:rPr>
      </w:pPr>
    </w:p>
    <w:p w14:paraId="720B8260" w14:textId="77777777" w:rsidR="00F04C08" w:rsidRDefault="00F04C08">
      <w:pPr>
        <w:ind w:right="-29"/>
        <w:jc w:val="both"/>
        <w:rPr>
          <w:sz w:val="10"/>
          <w:szCs w:val="10"/>
        </w:rPr>
      </w:pPr>
    </w:p>
    <w:p w14:paraId="3E95918A" w14:textId="77777777" w:rsidR="00F04C08" w:rsidRDefault="00F04C08">
      <w:pPr>
        <w:ind w:right="-29"/>
        <w:jc w:val="center"/>
        <w:rPr>
          <w:b/>
          <w:szCs w:val="24"/>
        </w:rPr>
      </w:pPr>
    </w:p>
    <w:p w14:paraId="0AFD2DEF" w14:textId="77777777" w:rsidR="00F04C08" w:rsidRDefault="005067FF">
      <w:pPr>
        <w:ind w:right="-29"/>
        <w:jc w:val="center"/>
        <w:rPr>
          <w:szCs w:val="24"/>
        </w:rPr>
      </w:pPr>
      <w:r>
        <w:rPr>
          <w:b/>
          <w:szCs w:val="24"/>
        </w:rPr>
        <w:t>II. PAPILDOMA INFORMACIJA APIE MIRUSĮ ASMENĮ</w:t>
      </w:r>
      <w:r>
        <w:rPr>
          <w:szCs w:val="24"/>
        </w:rPr>
        <w:t xml:space="preserve"> </w:t>
      </w:r>
    </w:p>
    <w:p w14:paraId="2DD7D249" w14:textId="77777777" w:rsidR="00F04C08" w:rsidRDefault="005067FF">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4BAB17A8" w14:textId="77777777" w:rsidR="00F04C08" w:rsidRDefault="005067FF">
      <w:pPr>
        <w:ind w:right="-29"/>
        <w:rPr>
          <w:szCs w:val="24"/>
        </w:rPr>
      </w:pPr>
      <w:r>
        <w:rPr>
          <w:szCs w:val="24"/>
        </w:rPr>
        <w:t xml:space="preserve">1. Jei kreipiatės dėl </w:t>
      </w:r>
      <w:r>
        <w:rPr>
          <w:b/>
          <w:bCs/>
          <w:i/>
          <w:iCs/>
          <w:szCs w:val="24"/>
        </w:rPr>
        <w:t>laidojimo pašalpos</w:t>
      </w:r>
      <w:r>
        <w:rPr>
          <w:szCs w:val="24"/>
        </w:rPr>
        <w:t xml:space="preserve"> skyrimo, nurodykite, ar:</w:t>
      </w:r>
    </w:p>
    <w:p w14:paraId="7DB75966" w14:textId="77777777" w:rsidR="00F04C08" w:rsidRDefault="005067FF">
      <w:pPr>
        <w:ind w:left="360" w:hanging="360"/>
        <w:jc w:val="both"/>
        <w:rPr>
          <w:szCs w:val="24"/>
        </w:rPr>
      </w:pPr>
      <w:r>
        <w:rPr>
          <w:szCs w:val="24"/>
        </w:rPr>
        <w:t>1.1.</w:t>
      </w:r>
      <w:r>
        <w:rPr>
          <w:szCs w:val="24"/>
        </w:rPr>
        <w:tab/>
        <w:t xml:space="preserve"> miręs asmuo buvo ne Lietuvos Respublikos pilietis?</w:t>
      </w:r>
    </w:p>
    <w:p w14:paraId="7DEDA84B"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15E4A65" w14:textId="77777777" w:rsidR="00F04C08" w:rsidRDefault="00F04C08">
      <w:pPr>
        <w:jc w:val="both"/>
        <w:rPr>
          <w:sz w:val="10"/>
          <w:szCs w:val="10"/>
        </w:rPr>
      </w:pPr>
    </w:p>
    <w:p w14:paraId="3958D5FD" w14:textId="77777777" w:rsidR="00F04C08" w:rsidRDefault="005067FF">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201627D3"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D02861F" w14:textId="77777777" w:rsidR="00F04C08" w:rsidRDefault="00F04C08">
      <w:pPr>
        <w:jc w:val="both"/>
        <w:rPr>
          <w:sz w:val="10"/>
          <w:szCs w:val="10"/>
        </w:rPr>
      </w:pPr>
    </w:p>
    <w:p w14:paraId="34E01D24" w14:textId="77777777" w:rsidR="00F04C08" w:rsidRDefault="005067FF">
      <w:pPr>
        <w:jc w:val="both"/>
        <w:rPr>
          <w:szCs w:val="24"/>
        </w:rPr>
      </w:pPr>
      <w:r>
        <w:rPr>
          <w:szCs w:val="24"/>
        </w:rPr>
        <w:t>Jei atsakėte „</w:t>
      </w:r>
      <w:r>
        <w:rPr>
          <w:b/>
          <w:bCs/>
          <w:szCs w:val="24"/>
        </w:rPr>
        <w:t>Taip</w:t>
      </w:r>
      <w:r>
        <w:rPr>
          <w:szCs w:val="24"/>
        </w:rPr>
        <w:t xml:space="preserve">“, užpildykite šio Prašymo </w:t>
      </w:r>
      <w:r>
        <w:rPr>
          <w:i/>
          <w:iCs/>
          <w:szCs w:val="24"/>
        </w:rPr>
        <w:t>2 priedą</w:t>
      </w:r>
      <w:r>
        <w:rPr>
          <w:szCs w:val="24"/>
        </w:rPr>
        <w:t>.</w:t>
      </w:r>
    </w:p>
    <w:p w14:paraId="14CACBAB" w14:textId="77777777" w:rsidR="00F04C08" w:rsidRDefault="00F04C08">
      <w:pPr>
        <w:jc w:val="both"/>
        <w:rPr>
          <w:sz w:val="10"/>
          <w:szCs w:val="10"/>
        </w:rPr>
      </w:pPr>
    </w:p>
    <w:p w14:paraId="42F40D94" w14:textId="77777777" w:rsidR="00F04C08" w:rsidRDefault="005067FF">
      <w:pPr>
        <w:jc w:val="both"/>
        <w:rPr>
          <w:szCs w:val="24"/>
          <w:vertAlign w:val="superscript"/>
        </w:rPr>
      </w:pPr>
      <w:r>
        <w:rPr>
          <w:szCs w:val="24"/>
        </w:rPr>
        <w:t>1.3. miręs asmuo turi teisę būti palaidotas valstybės ar savivaldybės biudžeto lėšomis kitų teisės aktų nustatyta tvarka?</w:t>
      </w:r>
    </w:p>
    <w:p w14:paraId="27B9B1EC"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9EB6555" w14:textId="77777777" w:rsidR="00F04C08" w:rsidRDefault="00F04C08">
      <w:pPr>
        <w:jc w:val="both"/>
        <w:rPr>
          <w:sz w:val="10"/>
          <w:szCs w:val="10"/>
        </w:rPr>
      </w:pPr>
    </w:p>
    <w:p w14:paraId="769B2300" w14:textId="77777777" w:rsidR="00F04C08" w:rsidRDefault="005067FF">
      <w:pPr>
        <w:jc w:val="both"/>
        <w:rPr>
          <w:szCs w:val="24"/>
        </w:rPr>
      </w:pPr>
      <w:r>
        <w:rPr>
          <w:szCs w:val="24"/>
        </w:rPr>
        <w:t>2. Jei į šio Prašymo 1.1 papunktį atsakėte „</w:t>
      </w:r>
      <w:r>
        <w:rPr>
          <w:b/>
          <w:bCs/>
          <w:szCs w:val="24"/>
        </w:rPr>
        <w:t>Taip</w:t>
      </w:r>
      <w:r>
        <w:rPr>
          <w:szCs w:val="24"/>
        </w:rPr>
        <w:t>“, atsakykite į šio Prašymo 2.1–2.10 papunkčių klausimus:</w:t>
      </w:r>
    </w:p>
    <w:p w14:paraId="389AAEE3" w14:textId="77777777" w:rsidR="00F04C08" w:rsidRDefault="005067FF">
      <w:pPr>
        <w:jc w:val="both"/>
        <w:rPr>
          <w:szCs w:val="24"/>
        </w:rPr>
      </w:pPr>
      <w:r>
        <w:rPr>
          <w:szCs w:val="24"/>
        </w:rPr>
        <w:t xml:space="preserve">2.1. miręs asmuo buvo Lietuvos Respublikoje gyvenantis užsienietis, kuris turėjo Lietuvos Respublikos ilgalaikio gyventojo leidimą gyventi Europos Sąjungoje (toliau – ES)? </w:t>
      </w:r>
    </w:p>
    <w:p w14:paraId="213405EB"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3D3DED6" w14:textId="77777777" w:rsidR="00F04C08" w:rsidRDefault="00F04C08">
      <w:pPr>
        <w:jc w:val="both"/>
        <w:rPr>
          <w:sz w:val="10"/>
          <w:szCs w:val="10"/>
        </w:rPr>
      </w:pPr>
    </w:p>
    <w:p w14:paraId="5218A91C" w14:textId="77777777" w:rsidR="00F04C08" w:rsidRDefault="005067FF">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14:paraId="171C6A32"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822BD88" w14:textId="77777777" w:rsidR="00F04C08" w:rsidRDefault="00F04C08">
      <w:pPr>
        <w:jc w:val="both"/>
        <w:rPr>
          <w:sz w:val="10"/>
          <w:szCs w:val="10"/>
        </w:rPr>
      </w:pPr>
    </w:p>
    <w:p w14:paraId="27CDDB2E" w14:textId="77777777" w:rsidR="00F04C08" w:rsidRDefault="005067FF">
      <w:pPr>
        <w:jc w:val="both"/>
        <w:rPr>
          <w:szCs w:val="24"/>
        </w:rPr>
      </w:pPr>
      <w:r>
        <w:rPr>
          <w:szCs w:val="24"/>
        </w:rPr>
        <w:t>2.3. miręs asmuo buvo užsienietis, kuriam Lietuvos Respublikoje buvo suteiktas pabėgėlio statusas?</w:t>
      </w:r>
    </w:p>
    <w:p w14:paraId="1F5E4636"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EB83891" w14:textId="77777777" w:rsidR="00F04C08" w:rsidRDefault="00F04C08">
      <w:pPr>
        <w:jc w:val="both"/>
        <w:rPr>
          <w:sz w:val="10"/>
          <w:szCs w:val="10"/>
        </w:rPr>
      </w:pPr>
    </w:p>
    <w:p w14:paraId="7C5F004B" w14:textId="77777777" w:rsidR="00F04C08" w:rsidRDefault="005067FF">
      <w:pPr>
        <w:jc w:val="both"/>
        <w:rPr>
          <w:szCs w:val="24"/>
        </w:rPr>
      </w:pPr>
      <w:r>
        <w:rPr>
          <w:szCs w:val="24"/>
        </w:rPr>
        <w:t>2.4.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639B338E"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415C798" w14:textId="77777777" w:rsidR="00F04C08" w:rsidRDefault="00F04C08">
      <w:pPr>
        <w:jc w:val="both"/>
        <w:rPr>
          <w:sz w:val="10"/>
          <w:szCs w:val="10"/>
        </w:rPr>
      </w:pPr>
    </w:p>
    <w:p w14:paraId="6296F978" w14:textId="77777777" w:rsidR="00F04C08" w:rsidRDefault="005067FF">
      <w:pPr>
        <w:jc w:val="both"/>
        <w:rPr>
          <w:szCs w:val="24"/>
        </w:rPr>
      </w:pPr>
      <w:r>
        <w:rPr>
          <w:szCs w:val="24"/>
        </w:rPr>
        <w:t xml:space="preserve">2.5.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54ED55F9" w14:textId="77777777" w:rsidR="00F04C08" w:rsidRDefault="005067FF">
      <w:pPr>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14:paraId="30080215" w14:textId="77777777" w:rsidR="00F04C08" w:rsidRDefault="00F04C08">
      <w:pPr>
        <w:jc w:val="both"/>
        <w:rPr>
          <w:sz w:val="10"/>
          <w:szCs w:val="10"/>
        </w:rPr>
      </w:pPr>
    </w:p>
    <w:p w14:paraId="3E44A430" w14:textId="77777777" w:rsidR="00F04C08" w:rsidRDefault="005067FF">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dirbti sezoninį darbą Lietuvos Respublikoje?</w:t>
      </w:r>
    </w:p>
    <w:p w14:paraId="6A5BA6FE" w14:textId="77777777" w:rsidR="00F04C08" w:rsidRDefault="005067F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9224B25" w14:textId="77777777" w:rsidR="00F04C08" w:rsidRDefault="00F04C08">
      <w:pPr>
        <w:suppressAutoHyphens/>
        <w:jc w:val="both"/>
        <w:textAlignment w:val="center"/>
        <w:rPr>
          <w:color w:val="000000"/>
          <w:sz w:val="10"/>
          <w:szCs w:val="10"/>
          <w:lang w:eastAsia="lt-LT"/>
        </w:rPr>
      </w:pPr>
    </w:p>
    <w:p w14:paraId="13A9A15C" w14:textId="77777777" w:rsidR="00F04C08" w:rsidRDefault="005067FF">
      <w:pPr>
        <w:suppressAutoHyphens/>
        <w:jc w:val="both"/>
        <w:textAlignment w:val="center"/>
        <w:rPr>
          <w:color w:val="000000"/>
          <w:szCs w:val="24"/>
          <w:lang w:eastAsia="lt-LT"/>
        </w:rPr>
      </w:pPr>
      <w:r>
        <w:rPr>
          <w:color w:val="000000"/>
          <w:szCs w:val="24"/>
          <w:lang w:eastAsia="lt-LT"/>
        </w:rPr>
        <w:t>2.7. miręs asmuo buvo Lietuvos Respublikoje gyvenantis užsienietis, kuriam buvo išduotas leidimas laikinai gyventi Lietuvos Respublikoje kaip perkeltam įmonės viduje?</w:t>
      </w:r>
    </w:p>
    <w:p w14:paraId="6DA014DF" w14:textId="77777777" w:rsidR="00F04C08" w:rsidRDefault="005067F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314D8FAC" w14:textId="77777777" w:rsidR="00F04C08" w:rsidRDefault="00F04C08">
      <w:pPr>
        <w:suppressAutoHyphens/>
        <w:jc w:val="both"/>
        <w:textAlignment w:val="center"/>
        <w:rPr>
          <w:color w:val="000000"/>
          <w:sz w:val="10"/>
          <w:szCs w:val="10"/>
          <w:lang w:eastAsia="lt-LT"/>
        </w:rPr>
      </w:pPr>
    </w:p>
    <w:p w14:paraId="078D7941" w14:textId="77777777" w:rsidR="00F04C08" w:rsidRDefault="005067FF">
      <w:pPr>
        <w:suppressAutoHyphens/>
        <w:jc w:val="both"/>
        <w:textAlignment w:val="center"/>
        <w:rPr>
          <w:color w:val="000000"/>
          <w:szCs w:val="24"/>
          <w:lang w:eastAsia="lt-LT"/>
        </w:rPr>
      </w:pPr>
      <w:r>
        <w:rPr>
          <w:color w:val="000000"/>
          <w:szCs w:val="24"/>
          <w:lang w:eastAsia="lt-LT"/>
        </w:rPr>
        <w:t xml:space="preserve">2.8. miręs asmuo buvo Lietuvos Respublikoje gyvenantis užsienietis, kuriam buvo suteiktas prieglobstis Lietuvos Respublikoje? </w:t>
      </w:r>
    </w:p>
    <w:p w14:paraId="597155D4" w14:textId="77777777" w:rsidR="00F04C08" w:rsidRDefault="005067F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6BF68E17" w14:textId="77777777" w:rsidR="00F04C08" w:rsidRDefault="00F04C08">
      <w:pPr>
        <w:suppressAutoHyphens/>
        <w:jc w:val="both"/>
        <w:textAlignment w:val="center"/>
        <w:rPr>
          <w:color w:val="000000"/>
          <w:sz w:val="10"/>
          <w:szCs w:val="10"/>
          <w:lang w:eastAsia="lt-LT"/>
        </w:rPr>
      </w:pPr>
    </w:p>
    <w:p w14:paraId="6CB5EDA8" w14:textId="77777777" w:rsidR="00F04C08" w:rsidRDefault="005067FF">
      <w:pPr>
        <w:suppressAutoHyphens/>
        <w:jc w:val="both"/>
        <w:textAlignment w:val="center"/>
        <w:rPr>
          <w:color w:val="000000"/>
          <w:szCs w:val="24"/>
          <w:lang w:eastAsia="lt-LT"/>
        </w:rPr>
      </w:pPr>
      <w:r>
        <w:rPr>
          <w:color w:val="000000"/>
          <w:szCs w:val="24"/>
          <w:lang w:eastAsia="lt-LT"/>
        </w:rPr>
        <w:t>2.9.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1A6B360D" w14:textId="77777777" w:rsidR="00F04C08" w:rsidRDefault="005067FF">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1E05597B" w14:textId="77777777" w:rsidR="00F04C08" w:rsidRDefault="005067FF">
      <w:pPr>
        <w:suppressAutoHyphens/>
        <w:jc w:val="both"/>
        <w:textAlignment w:val="center"/>
        <w:rPr>
          <w:rFonts w:eastAsia="Arial Unicode MS"/>
          <w:szCs w:val="24"/>
        </w:rPr>
      </w:pPr>
      <w:r>
        <w:rPr>
          <w:rFonts w:eastAsia="Arial Unicode MS"/>
          <w:szCs w:val="24"/>
        </w:rPr>
        <w:t>2.10. miręs asmuo buvo Lietuvos Respublikoje gyvenantis užsienietis, kuriam buvo suteikta laikinoji apsauga Lietuvos Respublikoje?</w:t>
      </w:r>
    </w:p>
    <w:p w14:paraId="4E468578" w14:textId="77777777" w:rsidR="00F04C08" w:rsidRDefault="005067FF">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27B38DF" w14:textId="77777777" w:rsidR="00F04C08" w:rsidRDefault="00F04C08">
      <w:pPr>
        <w:suppressAutoHyphens/>
        <w:jc w:val="both"/>
        <w:textAlignment w:val="center"/>
        <w:rPr>
          <w:sz w:val="10"/>
          <w:szCs w:val="10"/>
        </w:rPr>
      </w:pPr>
    </w:p>
    <w:p w14:paraId="4C41622E" w14:textId="77777777" w:rsidR="00F04C08" w:rsidRDefault="00F04C08">
      <w:pPr>
        <w:jc w:val="both"/>
        <w:rPr>
          <w:sz w:val="10"/>
          <w:szCs w:val="10"/>
        </w:rPr>
      </w:pPr>
    </w:p>
    <w:p w14:paraId="03606E23" w14:textId="77777777" w:rsidR="00F04C08" w:rsidRDefault="005067FF">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14:paraId="256DDCA7" w14:textId="77777777" w:rsidR="00F04C08" w:rsidRDefault="00F04C08">
      <w:pPr>
        <w:jc w:val="both"/>
        <w:rPr>
          <w:sz w:val="10"/>
          <w:szCs w:val="10"/>
        </w:rPr>
      </w:pPr>
    </w:p>
    <w:p w14:paraId="02B6C565" w14:textId="77777777" w:rsidR="00F04C08" w:rsidRDefault="005067FF">
      <w:pPr>
        <w:jc w:val="both"/>
        <w:rPr>
          <w:szCs w:val="24"/>
        </w:rPr>
      </w:pPr>
      <w:r>
        <w:rPr>
          <w:szCs w:val="24"/>
        </w:rPr>
        <w:t>3.1. ar Jūs su mirusiu asmeniu mirties dieną buvote bendrai gyvenantys asmenys?</w:t>
      </w:r>
    </w:p>
    <w:p w14:paraId="38BF552F"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F33CD56" w14:textId="77777777" w:rsidR="00F04C08" w:rsidRDefault="00F04C08">
      <w:pPr>
        <w:jc w:val="both"/>
        <w:rPr>
          <w:sz w:val="10"/>
          <w:szCs w:val="10"/>
        </w:rPr>
      </w:pPr>
    </w:p>
    <w:p w14:paraId="21591DE2" w14:textId="77777777" w:rsidR="00F04C08" w:rsidRDefault="005067FF">
      <w:pPr>
        <w:jc w:val="both"/>
        <w:rPr>
          <w:szCs w:val="24"/>
        </w:rPr>
      </w:pPr>
      <w:r>
        <w:rPr>
          <w:szCs w:val="24"/>
        </w:rPr>
        <w:t>3.2. ar Jūs su mirusiu asmeniu mirties dieną buvote artimieji giminaičiai?</w:t>
      </w:r>
    </w:p>
    <w:p w14:paraId="72DC1F12"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1A0E9AF" w14:textId="77777777" w:rsidR="00F04C08" w:rsidRDefault="00F04C08">
      <w:pPr>
        <w:jc w:val="both"/>
        <w:rPr>
          <w:sz w:val="10"/>
          <w:szCs w:val="10"/>
        </w:rPr>
      </w:pPr>
    </w:p>
    <w:p w14:paraId="153180AB" w14:textId="77777777" w:rsidR="00F04C08" w:rsidRDefault="005067FF">
      <w:pPr>
        <w:jc w:val="both"/>
        <w:rPr>
          <w:szCs w:val="24"/>
        </w:rPr>
      </w:pPr>
      <w:r>
        <w:rPr>
          <w:szCs w:val="24"/>
        </w:rPr>
        <w:t>3.3. ar Jūs su mirusiu asmeniu mirties dieną buvote susijęs giminystės ryšiais (šoninės giminystės linija – pusbrolis, pusseserė, dėdė, teta, sūnėnas, dukterėčia)?</w:t>
      </w:r>
    </w:p>
    <w:p w14:paraId="2721EC67"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B76E6F2" w14:textId="77777777" w:rsidR="00F04C08" w:rsidRDefault="00F04C08">
      <w:pPr>
        <w:jc w:val="both"/>
        <w:rPr>
          <w:sz w:val="10"/>
          <w:szCs w:val="10"/>
        </w:rPr>
      </w:pPr>
    </w:p>
    <w:p w14:paraId="7B86CAF5" w14:textId="77777777" w:rsidR="00F04C08" w:rsidRDefault="005067FF">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14:paraId="7D2516E1"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2EBBBF0" w14:textId="77777777" w:rsidR="00F04C08" w:rsidRDefault="00F04C08">
      <w:pPr>
        <w:jc w:val="both"/>
        <w:rPr>
          <w:sz w:val="10"/>
          <w:szCs w:val="10"/>
        </w:rPr>
      </w:pPr>
    </w:p>
    <w:p w14:paraId="7895A5F3" w14:textId="77777777" w:rsidR="00F04C08" w:rsidRDefault="005067FF">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200C4B39"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2AE8B92" w14:textId="77777777" w:rsidR="00F04C08" w:rsidRDefault="00F04C08">
      <w:pPr>
        <w:jc w:val="both"/>
        <w:rPr>
          <w:sz w:val="10"/>
          <w:szCs w:val="10"/>
        </w:rPr>
      </w:pPr>
    </w:p>
    <w:p w14:paraId="4D2D2CEA" w14:textId="77777777" w:rsidR="00F04C08" w:rsidRDefault="00F04C08">
      <w:pPr>
        <w:jc w:val="both"/>
        <w:rPr>
          <w:sz w:val="10"/>
          <w:szCs w:val="10"/>
        </w:rPr>
      </w:pPr>
    </w:p>
    <w:p w14:paraId="5920F4C8" w14:textId="77777777" w:rsidR="00F04C08" w:rsidRDefault="005067FF">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605B8C73" w14:textId="77777777" w:rsidR="00F04C08" w:rsidRDefault="005067FF">
      <w:pPr>
        <w:jc w:val="both"/>
        <w:rPr>
          <w:szCs w:val="24"/>
        </w:rPr>
      </w:pPr>
      <w:r>
        <w:rPr>
          <w:szCs w:val="24"/>
        </w:rPr>
        <w:t xml:space="preserve">_________________________________________________________________________________________________________________________________________________________________ </w:t>
      </w:r>
    </w:p>
    <w:p w14:paraId="3327F1EB" w14:textId="77777777" w:rsidR="00F04C08" w:rsidRDefault="00F04C08">
      <w:pPr>
        <w:jc w:val="both"/>
        <w:rPr>
          <w:i/>
          <w:sz w:val="10"/>
          <w:szCs w:val="10"/>
        </w:rPr>
      </w:pPr>
    </w:p>
    <w:p w14:paraId="1E788B8E" w14:textId="77777777" w:rsidR="00F04C08" w:rsidRDefault="00F04C08">
      <w:pPr>
        <w:jc w:val="center"/>
        <w:rPr>
          <w:b/>
          <w:bCs/>
          <w:sz w:val="10"/>
          <w:szCs w:val="10"/>
          <w:lang w:eastAsia="x-none"/>
        </w:rPr>
      </w:pPr>
    </w:p>
    <w:p w14:paraId="118E8F7F" w14:textId="77777777" w:rsidR="00F04C08" w:rsidRDefault="00F04C08">
      <w:pPr>
        <w:jc w:val="center"/>
        <w:rPr>
          <w:b/>
          <w:sz w:val="10"/>
          <w:szCs w:val="10"/>
        </w:rPr>
      </w:pPr>
    </w:p>
    <w:p w14:paraId="2523A480" w14:textId="77777777" w:rsidR="00F04C08" w:rsidRDefault="005067FF">
      <w:pPr>
        <w:jc w:val="center"/>
        <w:rPr>
          <w:b/>
          <w:caps/>
          <w:szCs w:val="24"/>
        </w:rPr>
      </w:pPr>
      <w:r>
        <w:rPr>
          <w:b/>
          <w:caps/>
          <w:szCs w:val="24"/>
        </w:rPr>
        <w:t>III. PARAMOS MIRTIES ATVEJU TEIKIMAS</w:t>
      </w:r>
    </w:p>
    <w:p w14:paraId="636A802A" w14:textId="77777777" w:rsidR="00F04C08" w:rsidRDefault="00F04C08">
      <w:pPr>
        <w:jc w:val="both"/>
        <w:rPr>
          <w:b/>
          <w:sz w:val="10"/>
          <w:szCs w:val="10"/>
        </w:rPr>
      </w:pPr>
    </w:p>
    <w:p w14:paraId="07C3B7E8" w14:textId="77777777" w:rsidR="00F04C08" w:rsidRDefault="005067FF">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color w:val="000000"/>
          <w:sz w:val="22"/>
          <w:szCs w:val="22"/>
          <w:lang w:eastAsia="lt-LT"/>
        </w:rPr>
        <w:t>:</w:t>
      </w:r>
    </w:p>
    <w:p w14:paraId="7A73014A" w14:textId="77777777" w:rsidR="00F04C08" w:rsidRDefault="00F04C08">
      <w:pPr>
        <w:ind w:left="-142"/>
        <w:rPr>
          <w:sz w:val="6"/>
          <w:szCs w:val="6"/>
        </w:rPr>
      </w:pPr>
    </w:p>
    <w:p w14:paraId="29057510" w14:textId="77777777" w:rsidR="00F04C08" w:rsidRDefault="005067FF">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51689FFB" w14:textId="77777777" w:rsidR="00F04C08" w:rsidRDefault="00F04C08">
      <w:pPr>
        <w:suppressAutoHyphens/>
        <w:ind w:right="-1"/>
        <w:jc w:val="both"/>
        <w:textAlignment w:val="center"/>
        <w:rPr>
          <w:color w:val="000000"/>
          <w:sz w:val="6"/>
          <w:szCs w:val="6"/>
          <w:lang w:eastAsia="lt-LT"/>
        </w:rPr>
      </w:pPr>
    </w:p>
    <w:p w14:paraId="35CE50BA" w14:textId="77777777" w:rsidR="00F04C08" w:rsidRDefault="00F04C08">
      <w:pPr>
        <w:suppressAutoHyphens/>
        <w:ind w:left="-142" w:right="-1"/>
        <w:jc w:val="both"/>
        <w:textAlignment w:val="center"/>
        <w:rPr>
          <w:color w:val="000000"/>
          <w:sz w:val="10"/>
          <w:szCs w:val="10"/>
          <w:lang w:eastAsia="lt-LT"/>
        </w:rPr>
      </w:pPr>
    </w:p>
    <w:p w14:paraId="46FBC2AA" w14:textId="77777777" w:rsidR="00F04C08" w:rsidRDefault="005067FF">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4367DE75" w14:textId="77777777" w:rsidR="00F04C08" w:rsidRDefault="00F04C08">
      <w:pPr>
        <w:tabs>
          <w:tab w:val="left" w:pos="142"/>
        </w:tabs>
        <w:jc w:val="both"/>
        <w:rPr>
          <w:sz w:val="12"/>
          <w:szCs w:val="12"/>
        </w:rPr>
      </w:pPr>
    </w:p>
    <w:p w14:paraId="02CDFB29" w14:textId="77777777" w:rsidR="00F04C08" w:rsidRDefault="005067FF">
      <w:pPr>
        <w:jc w:val="both"/>
        <w:rPr>
          <w:szCs w:val="24"/>
        </w:rPr>
      </w:pPr>
      <w:r>
        <w:rPr>
          <w:szCs w:val="24"/>
        </w:rPr>
        <w:t xml:space="preserve">1.1.1. Lietuvoje esančioje mokėjimo ar kredito įstaigoje (banke ar kt.) </w:t>
      </w:r>
    </w:p>
    <w:p w14:paraId="33290067" w14:textId="77777777" w:rsidR="00F04C08" w:rsidRDefault="005067FF">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7014537" w14:textId="77777777" w:rsidR="00F04C08" w:rsidRDefault="00F04C08">
      <w:pPr>
        <w:ind w:firstLine="27"/>
        <w:jc w:val="both"/>
        <w:rPr>
          <w:sz w:val="4"/>
          <w:szCs w:val="4"/>
        </w:rPr>
      </w:pPr>
    </w:p>
    <w:p w14:paraId="16C918A3" w14:textId="77777777" w:rsidR="00F04C08" w:rsidRDefault="005067FF">
      <w:pPr>
        <w:tabs>
          <w:tab w:val="left" w:pos="142"/>
          <w:tab w:val="left" w:pos="709"/>
        </w:tabs>
        <w:jc w:val="both"/>
        <w:rPr>
          <w:sz w:val="22"/>
          <w:szCs w:val="22"/>
        </w:rPr>
      </w:pPr>
      <w:r>
        <w:rPr>
          <w:sz w:val="22"/>
          <w:szCs w:val="22"/>
        </w:rPr>
        <w:t>Mokėjimo ar kredito įstaigos (banko ar kt.) pavadinimas___________________________________________</w:t>
      </w:r>
    </w:p>
    <w:p w14:paraId="3BC2EDE5" w14:textId="77777777" w:rsidR="00F04C08" w:rsidRDefault="005067FF">
      <w:pPr>
        <w:tabs>
          <w:tab w:val="left" w:pos="142"/>
          <w:tab w:val="left" w:pos="709"/>
        </w:tabs>
        <w:jc w:val="both"/>
        <w:rPr>
          <w:sz w:val="20"/>
        </w:rPr>
      </w:pPr>
      <w:r>
        <w:rPr>
          <w:sz w:val="22"/>
          <w:szCs w:val="22"/>
        </w:rPr>
        <w:t>________________________________________________________________________________________</w:t>
      </w:r>
    </w:p>
    <w:p w14:paraId="402D4B60" w14:textId="77777777" w:rsidR="00F04C08" w:rsidRDefault="005067FF">
      <w:pPr>
        <w:tabs>
          <w:tab w:val="left" w:pos="142"/>
          <w:tab w:val="left" w:pos="709"/>
        </w:tabs>
        <w:jc w:val="both"/>
        <w:rPr>
          <w:sz w:val="20"/>
        </w:rPr>
      </w:pPr>
      <w:r>
        <w:rPr>
          <w:sz w:val="22"/>
          <w:szCs w:val="22"/>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F04C08" w14:paraId="076517BA" w14:textId="77777777">
        <w:tc>
          <w:tcPr>
            <w:tcW w:w="281" w:type="dxa"/>
            <w:tcBorders>
              <w:top w:val="single" w:sz="4" w:space="0" w:color="auto"/>
              <w:left w:val="single" w:sz="4" w:space="0" w:color="auto"/>
              <w:bottom w:val="single" w:sz="4" w:space="0" w:color="auto"/>
              <w:right w:val="single" w:sz="4" w:space="0" w:color="auto"/>
            </w:tcBorders>
          </w:tcPr>
          <w:p w14:paraId="24B16BE8" w14:textId="77777777"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5856871"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A0483A1"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A3A8365" w14:textId="77777777"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1CF6D3F"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D9EBC2B" w14:textId="77777777"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DA56C88"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E415CA5"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C8C0B78" w14:textId="77777777"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3A0D93B"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CBA6FB8"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75CC408" w14:textId="77777777"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CD926BF"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1B03DF0" w14:textId="77777777"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144DDC8"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FD00F8"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A1B1698" w14:textId="77777777"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C3E84C2" w14:textId="77777777" w:rsidR="00F04C08" w:rsidRDefault="00F04C08">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577E184" w14:textId="77777777" w:rsidR="00F04C08" w:rsidRDefault="00F04C08">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3135308" w14:textId="77777777" w:rsidR="00F04C08" w:rsidRDefault="00F04C08">
            <w:pPr>
              <w:tabs>
                <w:tab w:val="left" w:pos="142"/>
                <w:tab w:val="left" w:pos="709"/>
              </w:tabs>
              <w:jc w:val="both"/>
              <w:rPr>
                <w:sz w:val="22"/>
                <w:szCs w:val="22"/>
              </w:rPr>
            </w:pPr>
          </w:p>
        </w:tc>
      </w:tr>
    </w:tbl>
    <w:p w14:paraId="4C4BE86D" w14:textId="77777777" w:rsidR="00F04C08" w:rsidRDefault="00F04C08">
      <w:pPr>
        <w:jc w:val="both"/>
        <w:rPr>
          <w:sz w:val="10"/>
          <w:szCs w:val="10"/>
        </w:rPr>
      </w:pPr>
    </w:p>
    <w:p w14:paraId="17207DBC" w14:textId="77777777" w:rsidR="00F04C08" w:rsidRDefault="005067FF">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54844A7F" w14:textId="77777777" w:rsidR="00F04C08" w:rsidRDefault="00F04C08">
      <w:pPr>
        <w:ind w:firstLine="18"/>
        <w:jc w:val="both"/>
        <w:rPr>
          <w:sz w:val="4"/>
          <w:szCs w:val="4"/>
        </w:rPr>
      </w:pPr>
    </w:p>
    <w:p w14:paraId="722AC2A0" w14:textId="77777777" w:rsidR="00F04C08" w:rsidRDefault="005067FF">
      <w:pPr>
        <w:jc w:val="both"/>
        <w:rPr>
          <w:sz w:val="22"/>
          <w:szCs w:val="22"/>
        </w:rPr>
      </w:pPr>
      <w:r>
        <w:rPr>
          <w:sz w:val="22"/>
          <w:szCs w:val="22"/>
        </w:rPr>
        <w:t>Sąskaitos savininko deklaruotos gyvenamosios vietos arba faktinės gyvenamosios vietos, jeigu asmuo nėra deklaravęs gyvenamosios vietos, adresas valstybėje, kurioje yra sąskaita ________________________________________________________________________________________</w:t>
      </w:r>
    </w:p>
    <w:p w14:paraId="6D7961D1" w14:textId="77777777" w:rsidR="00F04C08" w:rsidRDefault="005067FF">
      <w:pPr>
        <w:jc w:val="both"/>
        <w:rPr>
          <w:sz w:val="22"/>
          <w:szCs w:val="22"/>
        </w:rPr>
      </w:pPr>
      <w:r>
        <w:rPr>
          <w:sz w:val="22"/>
          <w:szCs w:val="22"/>
        </w:rPr>
        <w:t>Valstybės, kurioje yra sąskaita, pavadinimas_____________________________________________________</w:t>
      </w:r>
    </w:p>
    <w:p w14:paraId="64AA8C21" w14:textId="77777777" w:rsidR="00F04C08" w:rsidRDefault="005067FF">
      <w:pPr>
        <w:jc w:val="both"/>
        <w:rPr>
          <w:sz w:val="22"/>
          <w:szCs w:val="22"/>
        </w:rPr>
      </w:pPr>
      <w:r>
        <w:rPr>
          <w:sz w:val="22"/>
          <w:szCs w:val="22"/>
        </w:rPr>
        <w:t>Mokėjimo ar kredito įstaigos (banko ar kt.) užsienyje pavadinimas ___________________________________</w:t>
      </w:r>
    </w:p>
    <w:p w14:paraId="7DCEBBE8" w14:textId="77777777" w:rsidR="00F04C08" w:rsidRDefault="005067FF">
      <w:pPr>
        <w:jc w:val="both"/>
        <w:rPr>
          <w:sz w:val="22"/>
          <w:szCs w:val="22"/>
        </w:rPr>
      </w:pPr>
      <w:r>
        <w:rPr>
          <w:sz w:val="22"/>
          <w:szCs w:val="22"/>
        </w:rPr>
        <w:t>________________________________________________________________________________________</w:t>
      </w:r>
    </w:p>
    <w:p w14:paraId="7F0B9F06" w14:textId="77777777" w:rsidR="00F04C08" w:rsidRDefault="005067FF">
      <w:pPr>
        <w:jc w:val="both"/>
        <w:rPr>
          <w:sz w:val="22"/>
          <w:szCs w:val="22"/>
        </w:rPr>
      </w:pPr>
      <w:r>
        <w:rPr>
          <w:sz w:val="22"/>
          <w:szCs w:val="22"/>
        </w:rPr>
        <w:t>Mokėjimo ar kredito įstaigos (banko ar kt.) užsienyje SWIFT kodas (BIC)______________</w:t>
      </w:r>
    </w:p>
    <w:p w14:paraId="7BE0B12C" w14:textId="77777777" w:rsidR="00F04C08" w:rsidRDefault="005067FF">
      <w:pPr>
        <w:jc w:val="both"/>
        <w:rPr>
          <w:sz w:val="22"/>
          <w:szCs w:val="22"/>
        </w:rPr>
      </w:pPr>
      <w:r>
        <w:rPr>
          <w:sz w:val="22"/>
          <w:szCs w:val="22"/>
        </w:rPr>
        <w:t xml:space="preserve">Tarptautinis (IBAN) sąskaitos numeris (iki 34 simbolių kartu su dviženkliu valstybės kodu): </w:t>
      </w:r>
    </w:p>
    <w:p w14:paraId="75F9D8E5" w14:textId="77777777" w:rsidR="00F04C08" w:rsidRDefault="00F04C08">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F04C08" w14:paraId="031D6AE2" w14:textId="77777777">
        <w:tc>
          <w:tcPr>
            <w:tcW w:w="851" w:type="dxa"/>
            <w:tcBorders>
              <w:top w:val="single" w:sz="4" w:space="0" w:color="auto"/>
              <w:left w:val="single" w:sz="4" w:space="0" w:color="auto"/>
              <w:bottom w:val="single" w:sz="4" w:space="0" w:color="auto"/>
              <w:right w:val="single" w:sz="4" w:space="0" w:color="auto"/>
            </w:tcBorders>
          </w:tcPr>
          <w:p w14:paraId="0D02C966" w14:textId="77777777" w:rsidR="00F04C08" w:rsidRDefault="00F04C08">
            <w:pPr>
              <w:ind w:left="-140" w:firstLine="140"/>
              <w:jc w:val="both"/>
              <w:rPr>
                <w:sz w:val="2"/>
                <w:szCs w:val="2"/>
              </w:rPr>
            </w:pPr>
          </w:p>
          <w:p w14:paraId="3EF4F970" w14:textId="77777777" w:rsidR="00F04C08" w:rsidRDefault="00F04C08">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57121E0B" w14:textId="77777777" w:rsidR="00F04C08" w:rsidRDefault="00F04C08">
            <w:pPr>
              <w:ind w:left="-140" w:firstLine="140"/>
              <w:jc w:val="both"/>
              <w:rPr>
                <w:sz w:val="2"/>
                <w:szCs w:val="2"/>
              </w:rPr>
            </w:pPr>
          </w:p>
          <w:p w14:paraId="6D177C76" w14:textId="77777777" w:rsidR="00F04C08" w:rsidRDefault="00F04C08">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390EAD5C" w14:textId="77777777" w:rsidR="00F04C08" w:rsidRDefault="00F04C08">
            <w:pPr>
              <w:ind w:left="-140" w:firstLine="140"/>
              <w:jc w:val="both"/>
              <w:rPr>
                <w:sz w:val="20"/>
              </w:rPr>
            </w:pPr>
          </w:p>
        </w:tc>
      </w:tr>
    </w:tbl>
    <w:p w14:paraId="1A9A0605" w14:textId="77777777" w:rsidR="00F04C08" w:rsidRDefault="00F04C08">
      <w:pPr>
        <w:jc w:val="both"/>
        <w:rPr>
          <w:sz w:val="10"/>
          <w:szCs w:val="10"/>
        </w:rPr>
      </w:pPr>
    </w:p>
    <w:p w14:paraId="21E59DDA" w14:textId="77777777" w:rsidR="00F04C08" w:rsidRDefault="005067FF">
      <w:pPr>
        <w:jc w:val="both"/>
        <w:rPr>
          <w:szCs w:val="24"/>
        </w:rPr>
      </w:pPr>
      <w:r>
        <w:rPr>
          <w:szCs w:val="24"/>
        </w:rPr>
        <w:sym w:font="Webdings" w:char="F063"/>
      </w:r>
      <w:r>
        <w:rPr>
          <w:szCs w:val="24"/>
        </w:rPr>
        <w:t xml:space="preserve"> 1.2. IŠMOKĖTI KITOJE MOKĖJIMO AR KREDITO ĮSTAIGOJE (bet kuriame AB Lietuvos pašto skyriuje ar kt.) _________________________________________________________________</w:t>
      </w:r>
    </w:p>
    <w:p w14:paraId="00E568E0" w14:textId="77777777" w:rsidR="00F04C08" w:rsidRDefault="005067FF">
      <w:pPr>
        <w:jc w:val="center"/>
        <w:rPr>
          <w:sz w:val="22"/>
          <w:szCs w:val="22"/>
        </w:rPr>
      </w:pPr>
      <w:r>
        <w:rPr>
          <w:sz w:val="22"/>
          <w:szCs w:val="22"/>
        </w:rPr>
        <w:t>(mokėjimo ar kredito įstaigos pavadinimas)</w:t>
      </w:r>
    </w:p>
    <w:p w14:paraId="7BF50115" w14:textId="77777777" w:rsidR="00F04C08" w:rsidRDefault="00F04C08">
      <w:pPr>
        <w:rPr>
          <w:sz w:val="6"/>
          <w:szCs w:val="6"/>
        </w:rPr>
      </w:pPr>
    </w:p>
    <w:p w14:paraId="01378D2D" w14:textId="77777777" w:rsidR="00F04C08" w:rsidRDefault="005067FF">
      <w:pPr>
        <w:jc w:val="both"/>
        <w:rPr>
          <w:szCs w:val="24"/>
        </w:rPr>
      </w:pPr>
      <w:r>
        <w:rPr>
          <w:szCs w:val="24"/>
        </w:rPr>
        <w:sym w:font="Webdings" w:char="F063"/>
      </w:r>
      <w:r>
        <w:rPr>
          <w:szCs w:val="24"/>
        </w:rPr>
        <w:t xml:space="preserve"> 1.3. IŠMOKĖTI SAVIVALDYBĖS (SENIŪNIJOS) KASOJE </w:t>
      </w:r>
      <w:r>
        <w:rPr>
          <w:sz w:val="22"/>
          <w:szCs w:val="22"/>
        </w:rPr>
        <w:t>(jeigu kasa yra</w:t>
      </w:r>
      <w:r>
        <w:rPr>
          <w:szCs w:val="24"/>
        </w:rPr>
        <w:t>)</w:t>
      </w:r>
    </w:p>
    <w:p w14:paraId="4B2FB0D1" w14:textId="77777777" w:rsidR="00F04C08" w:rsidRDefault="00F04C08">
      <w:pPr>
        <w:jc w:val="both"/>
        <w:rPr>
          <w:sz w:val="10"/>
          <w:szCs w:val="10"/>
        </w:rPr>
      </w:pPr>
    </w:p>
    <w:p w14:paraId="7F9F27FA" w14:textId="77777777" w:rsidR="00F04C08" w:rsidRDefault="005067FF">
      <w:pPr>
        <w:jc w:val="both"/>
        <w:rPr>
          <w:szCs w:val="24"/>
        </w:rPr>
      </w:pPr>
      <w:r>
        <w:rPr>
          <w:b/>
          <w:szCs w:val="24"/>
        </w:rPr>
        <w:t>2</w:t>
      </w:r>
      <w:r>
        <w:rPr>
          <w:b/>
          <w:bCs/>
          <w:szCs w:val="24"/>
        </w:rPr>
        <w:t>. TVIRTINU,</w:t>
      </w:r>
      <w:r>
        <w:rPr>
          <w:szCs w:val="24"/>
        </w:rPr>
        <w:t xml:space="preserve"> kad pateikta informacija yra teisinga. </w:t>
      </w:r>
    </w:p>
    <w:p w14:paraId="17CD9643" w14:textId="77777777" w:rsidR="00F04C08" w:rsidRDefault="00F04C08">
      <w:pPr>
        <w:jc w:val="both"/>
        <w:rPr>
          <w:b/>
          <w:bCs/>
          <w:sz w:val="10"/>
          <w:szCs w:val="10"/>
        </w:rPr>
      </w:pPr>
    </w:p>
    <w:p w14:paraId="450A464E" w14:textId="77777777" w:rsidR="00F04C08" w:rsidRDefault="005067FF">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3638007E" w14:textId="77777777" w:rsidR="00F04C08" w:rsidRDefault="00F04C08">
      <w:pPr>
        <w:jc w:val="both"/>
        <w:rPr>
          <w:bCs/>
          <w:sz w:val="10"/>
          <w:szCs w:val="10"/>
        </w:rPr>
      </w:pPr>
    </w:p>
    <w:p w14:paraId="1D77B9AB" w14:textId="77777777" w:rsidR="00F04C08" w:rsidRDefault="005067FF">
      <w:pPr>
        <w:jc w:val="both"/>
        <w:rPr>
          <w:b/>
          <w:bCs/>
          <w:szCs w:val="24"/>
        </w:rPr>
      </w:pPr>
      <w:r>
        <w:rPr>
          <w:b/>
          <w:bCs/>
          <w:szCs w:val="24"/>
        </w:rPr>
        <w:t>4. ESU INFORMUOTAS, KAD:</w:t>
      </w:r>
    </w:p>
    <w:p w14:paraId="151A8B13" w14:textId="77777777" w:rsidR="00F04C08" w:rsidRDefault="005067FF">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valstybės registrų (kadastrų), žinybinių registrų, valstybės informacinių sistemų, kitų informacinių sistemų. Asmens duomenų tvarkymo tikslai – įvertinti, ar asmuo, kuris kreipiasi dėl paramos mirties atveju, turi teisę į paramą mirties atveju, ją mokėti ir administruoti, atsiskaityti už lėšų panaudojimą.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r>
        <w:rPr>
          <w:szCs w:val="24"/>
        </w:rPr>
        <w:t>;</w:t>
      </w:r>
    </w:p>
    <w:p w14:paraId="365602FD" w14:textId="77777777" w:rsidR="00F04C08" w:rsidRDefault="005067FF">
      <w:pPr>
        <w:jc w:val="both"/>
        <w:rPr>
          <w:szCs w:val="24"/>
        </w:rPr>
      </w:pPr>
      <w:r>
        <w:rPr>
          <w:szCs w:val="24"/>
        </w:rPr>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savivaldybės administracijos, į kurią kreipiamasi dėl duomenų subjekto teisių įgyvendinimo, nustatyta tvarka, vadovaujantis Reglamentu 2016/679;</w:t>
      </w:r>
    </w:p>
    <w:p w14:paraId="1CBD6866" w14:textId="77777777" w:rsidR="00F04C08" w:rsidRDefault="005067FF">
      <w:pPr>
        <w:jc w:val="both"/>
        <w:rPr>
          <w:szCs w:val="24"/>
        </w:rPr>
      </w:pPr>
      <w:r>
        <w:rPr>
          <w:szCs w:val="24"/>
        </w:rPr>
        <w:lastRenderedPageBreak/>
        <w:t>4.3. paramos mirties atveju teikimo tikslais apie mane ir bendrai gyvenančius asmenis iš kitų institucijų bus renkama informacija, reikalinga paramai mirties atveju skirti;</w:t>
      </w:r>
    </w:p>
    <w:p w14:paraId="295AC548" w14:textId="77777777" w:rsidR="00F04C08" w:rsidRDefault="005067FF">
      <w:pPr>
        <w:jc w:val="both"/>
        <w:rPr>
          <w:szCs w:val="24"/>
        </w:rPr>
      </w:pPr>
      <w:r>
        <w:rPr>
          <w:szCs w:val="24"/>
        </w:rPr>
        <w:t>4.4. turiu pateikti visą teisingą informaciją ir būtinus dokumentus, reikalingus paramai mirties atveju gauti;</w:t>
      </w:r>
    </w:p>
    <w:p w14:paraId="1A4F25CA" w14:textId="77777777" w:rsidR="00F04C08" w:rsidRDefault="005067FF">
      <w:pPr>
        <w:jc w:val="both"/>
        <w:rPr>
          <w:szCs w:val="24"/>
        </w:rPr>
      </w:pPr>
      <w:r>
        <w:rPr>
          <w:szCs w:val="24"/>
        </w:rPr>
        <w:t>4.5.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paramai mirties atveju gauti, ir dėl to neteisėtai ją gavęs (-</w:t>
      </w:r>
      <w:proofErr w:type="spellStart"/>
      <w:r>
        <w:rPr>
          <w:szCs w:val="24"/>
        </w:rPr>
        <w:t>usi</w:t>
      </w:r>
      <w:proofErr w:type="spellEnd"/>
      <w:r>
        <w:rPr>
          <w:szCs w:val="24"/>
        </w:rPr>
        <w:t>), turėsiu grąžinti neteisėtai gautą paramos mirties atveju pinigų sumą arba ji bus išieškoma įstatymų nustatyta tvarka;</w:t>
      </w:r>
    </w:p>
    <w:p w14:paraId="6969668F" w14:textId="77777777" w:rsidR="00F04C08" w:rsidRDefault="005067FF">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14:paraId="0B90744A" w14:textId="77777777" w:rsidR="00F04C08" w:rsidRDefault="00F04C08">
      <w:pPr>
        <w:jc w:val="both"/>
        <w:rPr>
          <w:bCs/>
          <w:sz w:val="10"/>
          <w:szCs w:val="10"/>
        </w:rPr>
      </w:pPr>
    </w:p>
    <w:p w14:paraId="3FC9E36B" w14:textId="77777777" w:rsidR="00F04C08" w:rsidRDefault="005067FF">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b/>
          <w:bCs/>
          <w:color w:val="000000"/>
          <w:sz w:val="22"/>
          <w:szCs w:val="22"/>
          <w:lang w:eastAsia="lt-LT"/>
        </w:rPr>
        <w:t>:</w:t>
      </w:r>
    </w:p>
    <w:p w14:paraId="3F2663FA" w14:textId="77777777" w:rsidR="00F04C08" w:rsidRDefault="005067FF">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paštu, korespondencijos adresas __________________________________________________;</w:t>
      </w:r>
    </w:p>
    <w:p w14:paraId="3ED63B12" w14:textId="77777777" w:rsidR="00F04C08" w:rsidRDefault="005067FF">
      <w:pPr>
        <w:tabs>
          <w:tab w:val="left" w:pos="435"/>
          <w:tab w:val="left" w:pos="709"/>
          <w:tab w:val="left" w:pos="1276"/>
        </w:tabs>
        <w:ind w:left="435" w:hanging="435"/>
        <w:jc w:val="both"/>
        <w:textAlignment w:val="center"/>
        <w:rPr>
          <w:color w:val="000000"/>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ab/>
      </w:r>
      <w:r>
        <w:rPr>
          <w:color w:val="000000"/>
          <w:szCs w:val="24"/>
          <w:lang w:eastAsia="lt-LT"/>
        </w:rPr>
        <w:t>elektroniniu paštu, el. p. adresas___________________________________________________;</w:t>
      </w:r>
    </w:p>
    <w:p w14:paraId="3BA505CB" w14:textId="77777777" w:rsidR="00F04C08" w:rsidRDefault="005067FF">
      <w:pPr>
        <w:tabs>
          <w:tab w:val="left" w:pos="426"/>
        </w:tabs>
        <w:ind w:left="426" w:hanging="426"/>
        <w:jc w:val="both"/>
        <w:rPr>
          <w:rFonts w:ascii="Wingdings 2" w:hAnsi="Wingdings 2"/>
          <w:color w:val="000000"/>
          <w:sz w:val="31"/>
          <w:szCs w:val="24"/>
          <w:lang w:eastAsia="lt-LT"/>
        </w:rPr>
      </w:pPr>
      <w:r>
        <w:rPr>
          <w:rFonts w:ascii="Wingdings 2" w:hAnsi="Wingdings 2"/>
          <w:color w:val="000000"/>
          <w:sz w:val="31"/>
          <w:szCs w:val="24"/>
          <w:lang w:eastAsia="lt-LT"/>
        </w:rPr>
        <w:t></w:t>
      </w:r>
      <w:r>
        <w:rPr>
          <w:rFonts w:ascii="Wingdings 2" w:hAnsi="Wingdings 2"/>
          <w:color w:val="000000"/>
          <w:sz w:val="31"/>
          <w:szCs w:val="24"/>
          <w:lang w:eastAsia="lt-LT"/>
        </w:rPr>
        <w:t></w:t>
      </w:r>
      <w:r>
        <w:rPr>
          <w:szCs w:val="24"/>
        </w:rPr>
        <w:t>trumpąja žinute (SMS), mobiliojo telefono ryšio Nr.__________________________________.</w:t>
      </w:r>
    </w:p>
    <w:p w14:paraId="44DC17EF" w14:textId="77777777" w:rsidR="00F04C08" w:rsidRDefault="00F04C08">
      <w:pPr>
        <w:tabs>
          <w:tab w:val="left" w:pos="435"/>
          <w:tab w:val="left" w:pos="709"/>
          <w:tab w:val="left" w:pos="1276"/>
        </w:tabs>
        <w:ind w:left="435" w:hanging="435"/>
        <w:jc w:val="both"/>
        <w:textAlignment w:val="center"/>
        <w:rPr>
          <w:color w:val="000000"/>
          <w:szCs w:val="24"/>
          <w:lang w:eastAsia="lt-LT"/>
        </w:rPr>
      </w:pPr>
    </w:p>
    <w:p w14:paraId="4A8F07D6" w14:textId="77777777" w:rsidR="00F04C08" w:rsidRDefault="00F04C08">
      <w:pPr>
        <w:tabs>
          <w:tab w:val="left" w:pos="426"/>
          <w:tab w:val="left" w:pos="709"/>
          <w:tab w:val="left" w:pos="1276"/>
        </w:tabs>
        <w:jc w:val="both"/>
        <w:textAlignment w:val="center"/>
        <w:rPr>
          <w:b/>
          <w:color w:val="000000"/>
          <w:sz w:val="10"/>
          <w:szCs w:val="10"/>
          <w:lang w:eastAsia="lt-LT"/>
        </w:rPr>
      </w:pPr>
    </w:p>
    <w:p w14:paraId="6C2C78AD" w14:textId="77777777" w:rsidR="00F04C08" w:rsidRDefault="005067FF">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14:paraId="011E802F" w14:textId="77777777" w:rsidR="00F04C08" w:rsidRDefault="005067FF">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0A283DF4" w14:textId="77777777" w:rsidR="00F04C08" w:rsidRDefault="005067FF">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r>
        <w:rPr>
          <w:b/>
          <w:bCs/>
          <w:iCs/>
          <w:sz w:val="22"/>
          <w:szCs w:val="22"/>
        </w:rPr>
        <w:t>:</w:t>
      </w:r>
    </w:p>
    <w:p w14:paraId="44DD79EE" w14:textId="77777777" w:rsidR="00F04C08" w:rsidRDefault="005067FF">
      <w:pPr>
        <w:jc w:val="both"/>
        <w:rPr>
          <w:bCs/>
          <w:szCs w:val="24"/>
        </w:rPr>
      </w:pPr>
      <w:r>
        <w:rPr>
          <w:bCs/>
          <w:szCs w:val="24"/>
        </w:rPr>
        <w:t>7.1. medicininis mirties liudijimas, medicininis perinatalinės mirties liudijimas arba medicininio mirties liudijimo nuorašas, ____ lapų;</w:t>
      </w:r>
    </w:p>
    <w:p w14:paraId="7F9B7EF4" w14:textId="77777777" w:rsidR="00F04C08" w:rsidRDefault="005067FF">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0B6256EC" w14:textId="77777777" w:rsidR="00F04C08" w:rsidRDefault="005067FF">
      <w:pPr>
        <w:jc w:val="both"/>
        <w:rPr>
          <w:szCs w:val="24"/>
        </w:rPr>
      </w:pPr>
      <w:r>
        <w:rPr>
          <w:szCs w:val="24"/>
        </w:rPr>
        <w:t>7.2.1. sąskaitos faktūros, kasos čekiai</w:t>
      </w:r>
      <w:r>
        <w:rPr>
          <w:bCs/>
          <w:szCs w:val="24"/>
        </w:rPr>
        <w:t>, ____ lapų</w:t>
      </w:r>
      <w:r>
        <w:rPr>
          <w:szCs w:val="24"/>
        </w:rPr>
        <w:t>;</w:t>
      </w:r>
    </w:p>
    <w:p w14:paraId="56AD4E03" w14:textId="77777777" w:rsidR="00F04C08" w:rsidRDefault="005067FF">
      <w:pPr>
        <w:jc w:val="both"/>
        <w:rPr>
          <w:szCs w:val="24"/>
        </w:rPr>
      </w:pPr>
      <w:r>
        <w:rPr>
          <w:szCs w:val="24"/>
        </w:rPr>
        <w:t>7.2.2. banko sąskaitos išrašai</w:t>
      </w:r>
      <w:r>
        <w:rPr>
          <w:bCs/>
          <w:szCs w:val="24"/>
        </w:rPr>
        <w:t>, ____ lapų</w:t>
      </w:r>
      <w:r>
        <w:rPr>
          <w:szCs w:val="24"/>
        </w:rPr>
        <w:t>;</w:t>
      </w:r>
    </w:p>
    <w:p w14:paraId="51969E5C" w14:textId="77777777" w:rsidR="00F04C08" w:rsidRDefault="005067FF">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1A45FE06" w14:textId="77777777" w:rsidR="00F04C08" w:rsidRDefault="005067FF">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0A2EF46A" w14:textId="77777777" w:rsidR="00F04C08" w:rsidRDefault="005067FF">
      <w:pPr>
        <w:tabs>
          <w:tab w:val="left" w:pos="426"/>
          <w:tab w:val="left" w:pos="567"/>
        </w:tabs>
        <w:jc w:val="both"/>
        <w:rPr>
          <w:szCs w:val="24"/>
        </w:rPr>
      </w:pPr>
      <w:r>
        <w:rPr>
          <w:szCs w:val="24"/>
        </w:rPr>
        <w:t>7.3.1. gimimo liudijimas, ____lapų;</w:t>
      </w:r>
    </w:p>
    <w:p w14:paraId="46633DE1" w14:textId="77777777" w:rsidR="00F04C08" w:rsidRDefault="005067FF">
      <w:pPr>
        <w:tabs>
          <w:tab w:val="left" w:pos="426"/>
          <w:tab w:val="left" w:pos="567"/>
        </w:tabs>
        <w:jc w:val="both"/>
        <w:rPr>
          <w:szCs w:val="24"/>
        </w:rPr>
      </w:pPr>
      <w:r>
        <w:rPr>
          <w:szCs w:val="24"/>
        </w:rPr>
        <w:t>7.3.2. santuokos liudijimas, _____ lapų;</w:t>
      </w:r>
    </w:p>
    <w:p w14:paraId="6849C37E" w14:textId="77777777" w:rsidR="00F04C08" w:rsidRDefault="005067FF">
      <w:pPr>
        <w:tabs>
          <w:tab w:val="left" w:pos="426"/>
          <w:tab w:val="left" w:pos="567"/>
        </w:tabs>
        <w:jc w:val="both"/>
        <w:rPr>
          <w:szCs w:val="24"/>
        </w:rPr>
      </w:pPr>
      <w:r>
        <w:rPr>
          <w:szCs w:val="24"/>
        </w:rPr>
        <w:t xml:space="preserve">7.3.3. kiti dokumentai, įrodantys besikreipiančio asmens ryšį su mirusiu asmeniu: ______________________________________________________________________________________________________________________________________________________,  _____ lapų.  </w:t>
      </w:r>
    </w:p>
    <w:p w14:paraId="70DDA20C" w14:textId="77777777" w:rsidR="00F04C08" w:rsidRDefault="00F04C08">
      <w:pPr>
        <w:rPr>
          <w:sz w:val="10"/>
          <w:szCs w:val="10"/>
        </w:rPr>
      </w:pPr>
    </w:p>
    <w:p w14:paraId="019E8812" w14:textId="77777777" w:rsidR="00F04C08" w:rsidRDefault="005067FF">
      <w:pPr>
        <w:ind w:right="-28"/>
        <w:jc w:val="both"/>
        <w:rPr>
          <w:b/>
          <w:bCs/>
          <w:i/>
          <w:sz w:val="20"/>
        </w:rPr>
      </w:pPr>
      <w:r>
        <w:rPr>
          <w:b/>
          <w:bCs/>
          <w:i/>
          <w:sz w:val="20"/>
        </w:rPr>
        <w:t>Pastabos:</w:t>
      </w:r>
    </w:p>
    <w:p w14:paraId="39D6C89F" w14:textId="77777777" w:rsidR="00F04C08" w:rsidRDefault="005067FF">
      <w:pPr>
        <w:ind w:right="-28"/>
        <w:jc w:val="both"/>
        <w:rPr>
          <w:b/>
          <w:bCs/>
          <w:i/>
          <w:sz w:val="20"/>
        </w:rPr>
      </w:pPr>
      <w:r>
        <w:rPr>
          <w:i/>
          <w:sz w:val="20"/>
        </w:rPr>
        <w:t>1.</w:t>
      </w:r>
      <w:r>
        <w:rPr>
          <w:b/>
          <w:bCs/>
          <w:i/>
          <w:sz w:val="20"/>
        </w:rPr>
        <w:t xml:space="preserve"> </w:t>
      </w:r>
      <w:r>
        <w:rPr>
          <w:i/>
          <w:sz w:val="20"/>
        </w:rPr>
        <w:t>Pareiškėjui nereikia pateikti dokumentų, jei informacija gaunama iš valstybės ir žinybinių registrų bei valstybės informacinių sistemų.</w:t>
      </w:r>
    </w:p>
    <w:p w14:paraId="7FDB4A6F" w14:textId="77777777" w:rsidR="00F04C08" w:rsidRDefault="005067FF">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14:paraId="1AC3855A" w14:textId="77777777" w:rsidR="00F04C08" w:rsidRDefault="00F04C08">
      <w:pPr>
        <w:jc w:val="both"/>
        <w:rPr>
          <w:sz w:val="10"/>
          <w:szCs w:val="10"/>
        </w:rPr>
      </w:pPr>
    </w:p>
    <w:p w14:paraId="59DF9F71" w14:textId="77777777" w:rsidR="00F04C08" w:rsidRDefault="005067FF">
      <w:pPr>
        <w:jc w:val="both"/>
        <w:rPr>
          <w:szCs w:val="24"/>
        </w:rPr>
      </w:pPr>
      <w:r>
        <w:rPr>
          <w:szCs w:val="24"/>
        </w:rPr>
        <w:t>Pareiškėjas                ________________   _____________________________________________</w:t>
      </w:r>
    </w:p>
    <w:p w14:paraId="72F49268" w14:textId="77777777" w:rsidR="00F04C08" w:rsidRDefault="005067FF">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2BA19040" w14:textId="77777777" w:rsidR="00F04C08" w:rsidRDefault="00F04C08">
      <w:pPr>
        <w:ind w:firstLine="2594"/>
        <w:jc w:val="both"/>
        <w:rPr>
          <w:sz w:val="22"/>
          <w:szCs w:val="22"/>
        </w:rPr>
      </w:pPr>
    </w:p>
    <w:p w14:paraId="7027B373" w14:textId="77777777" w:rsidR="00F04C08" w:rsidRDefault="005067FF">
      <w:pPr>
        <w:jc w:val="center"/>
        <w:rPr>
          <w:b/>
          <w:szCs w:val="24"/>
        </w:rPr>
      </w:pPr>
      <w:r>
        <w:rPr>
          <w:b/>
          <w:szCs w:val="24"/>
        </w:rPr>
        <w:t>PILDO SAVIVALDYBĖS ADMINISTRACIJOS DARBUOTOJAS</w:t>
      </w:r>
    </w:p>
    <w:p w14:paraId="3E1C3891" w14:textId="77777777" w:rsidR="00F04C08" w:rsidRDefault="00F04C08">
      <w:pPr>
        <w:jc w:val="center"/>
        <w:rPr>
          <w:b/>
          <w:szCs w:val="24"/>
        </w:rPr>
      </w:pPr>
    </w:p>
    <w:p w14:paraId="5BB2DAD5" w14:textId="77777777" w:rsidR="00F04C08" w:rsidRDefault="005067FF">
      <w:pPr>
        <w:jc w:val="both"/>
        <w:rPr>
          <w:szCs w:val="24"/>
        </w:rPr>
      </w:pPr>
      <w:r>
        <w:rPr>
          <w:szCs w:val="24"/>
        </w:rPr>
        <w:t>Bylos Nr. ____________</w:t>
      </w:r>
    </w:p>
    <w:p w14:paraId="7781F425" w14:textId="77777777" w:rsidR="00F04C08" w:rsidRDefault="005067FF">
      <w:pPr>
        <w:jc w:val="both"/>
        <w:rPr>
          <w:szCs w:val="24"/>
        </w:rPr>
      </w:pPr>
      <w:r>
        <w:rPr>
          <w:szCs w:val="24"/>
        </w:rPr>
        <w:t>Prašymas gauti paramą mirties atveju pateiktas ____________________________Nr. __________</w:t>
      </w:r>
    </w:p>
    <w:p w14:paraId="4F801651" w14:textId="77777777" w:rsidR="00F04C08" w:rsidRDefault="005067FF">
      <w:pPr>
        <w:ind w:firstLine="5631"/>
        <w:jc w:val="both"/>
        <w:rPr>
          <w:sz w:val="22"/>
          <w:szCs w:val="22"/>
        </w:rPr>
      </w:pPr>
      <w:r>
        <w:rPr>
          <w:sz w:val="22"/>
          <w:szCs w:val="22"/>
        </w:rPr>
        <w:t>(gavimo data)</w:t>
      </w:r>
    </w:p>
    <w:p w14:paraId="7FE50A66" w14:textId="77777777" w:rsidR="00F04C08" w:rsidRDefault="005067FF">
      <w:pPr>
        <w:ind w:left="709"/>
        <w:jc w:val="both"/>
        <w:rPr>
          <w:szCs w:val="24"/>
        </w:rPr>
      </w:pPr>
      <w:r>
        <w:rPr>
          <w:szCs w:val="24"/>
        </w:rPr>
        <w:sym w:font="Webdings" w:char="F063"/>
      </w:r>
      <w:r>
        <w:rPr>
          <w:szCs w:val="24"/>
        </w:rPr>
        <w:t xml:space="preserve"> Pateikti visi reikalingi dokumentai</w:t>
      </w:r>
    </w:p>
    <w:p w14:paraId="10CCD741" w14:textId="77777777" w:rsidR="00F04C08" w:rsidRDefault="005067FF">
      <w:pPr>
        <w:ind w:left="709"/>
        <w:jc w:val="both"/>
        <w:rPr>
          <w:bCs/>
          <w:szCs w:val="24"/>
        </w:rPr>
      </w:pPr>
      <w:r>
        <w:rPr>
          <w:szCs w:val="24"/>
        </w:rPr>
        <w:sym w:font="Webdings" w:char="F063"/>
      </w:r>
      <w:r>
        <w:rPr>
          <w:szCs w:val="24"/>
        </w:rPr>
        <w:t xml:space="preserve"> </w:t>
      </w:r>
      <w:r>
        <w:rPr>
          <w:bCs/>
          <w:szCs w:val="24"/>
        </w:rPr>
        <w:t>Nepateikti paramai mirties atveju skirti reikalingi dokumentai</w:t>
      </w:r>
    </w:p>
    <w:p w14:paraId="1D6A972E" w14:textId="77777777" w:rsidR="00F04C08" w:rsidRDefault="00F04C08">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2068"/>
        <w:gridCol w:w="2340"/>
      </w:tblGrid>
      <w:tr w:rsidR="00F04C08" w14:paraId="0E0A7117"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1D368CE4" w14:textId="77777777" w:rsidR="00F04C08" w:rsidRDefault="005067FF">
            <w:pPr>
              <w:jc w:val="center"/>
              <w:rPr>
                <w:b/>
                <w:szCs w:val="24"/>
              </w:rPr>
            </w:pPr>
            <w:r>
              <w:rPr>
                <w:b/>
                <w:bCs/>
                <w:szCs w:val="24"/>
              </w:rPr>
              <w:t>Nepateikti dokumentai</w:t>
            </w:r>
          </w:p>
        </w:tc>
        <w:tc>
          <w:tcPr>
            <w:tcW w:w="2068" w:type="dxa"/>
            <w:tcBorders>
              <w:top w:val="single" w:sz="4" w:space="0" w:color="auto"/>
              <w:left w:val="single" w:sz="4" w:space="0" w:color="auto"/>
              <w:bottom w:val="single" w:sz="4" w:space="0" w:color="auto"/>
              <w:right w:val="single" w:sz="4" w:space="0" w:color="auto"/>
            </w:tcBorders>
            <w:vAlign w:val="center"/>
          </w:tcPr>
          <w:p w14:paraId="50C7BDC0" w14:textId="77777777" w:rsidR="00F04C08" w:rsidRDefault="005067FF">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19C74E10" w14:textId="77777777" w:rsidR="00F04C08" w:rsidRDefault="005067FF">
            <w:pPr>
              <w:jc w:val="center"/>
              <w:rPr>
                <w:b/>
                <w:szCs w:val="24"/>
              </w:rPr>
            </w:pPr>
            <w:r>
              <w:rPr>
                <w:b/>
                <w:szCs w:val="24"/>
              </w:rPr>
              <w:t>Dokumentus priėmusio darbuotojo vardas, pavardė ir parašas</w:t>
            </w:r>
          </w:p>
        </w:tc>
      </w:tr>
      <w:tr w:rsidR="00F04C08" w14:paraId="66F420F7" w14:textId="77777777">
        <w:tc>
          <w:tcPr>
            <w:tcW w:w="5240" w:type="dxa"/>
            <w:tcBorders>
              <w:top w:val="single" w:sz="4" w:space="0" w:color="auto"/>
              <w:left w:val="single" w:sz="4" w:space="0" w:color="auto"/>
              <w:bottom w:val="single" w:sz="4" w:space="0" w:color="auto"/>
              <w:right w:val="single" w:sz="4" w:space="0" w:color="auto"/>
            </w:tcBorders>
          </w:tcPr>
          <w:p w14:paraId="41A13873" w14:textId="77777777" w:rsidR="00F04C08" w:rsidRDefault="00F04C08">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60FF7D5A" w14:textId="77777777"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4478BCE9" w14:textId="77777777" w:rsidR="00F04C08" w:rsidRDefault="00F04C08">
            <w:pPr>
              <w:jc w:val="both"/>
              <w:rPr>
                <w:szCs w:val="24"/>
              </w:rPr>
            </w:pPr>
          </w:p>
        </w:tc>
      </w:tr>
      <w:tr w:rsidR="00F04C08" w14:paraId="7FF0BD1C" w14:textId="77777777">
        <w:tc>
          <w:tcPr>
            <w:tcW w:w="5240" w:type="dxa"/>
            <w:tcBorders>
              <w:top w:val="single" w:sz="4" w:space="0" w:color="auto"/>
              <w:left w:val="single" w:sz="4" w:space="0" w:color="auto"/>
              <w:bottom w:val="single" w:sz="4" w:space="0" w:color="auto"/>
              <w:right w:val="single" w:sz="4" w:space="0" w:color="auto"/>
            </w:tcBorders>
          </w:tcPr>
          <w:p w14:paraId="3EA19A44" w14:textId="77777777" w:rsidR="00F04C08" w:rsidRDefault="00F04C08">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58A80A2E" w14:textId="77777777"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419B5AA1" w14:textId="77777777" w:rsidR="00F04C08" w:rsidRDefault="00F04C08">
            <w:pPr>
              <w:jc w:val="both"/>
              <w:rPr>
                <w:szCs w:val="24"/>
              </w:rPr>
            </w:pPr>
          </w:p>
        </w:tc>
      </w:tr>
      <w:tr w:rsidR="00F04C08" w14:paraId="26F011B7" w14:textId="77777777">
        <w:tc>
          <w:tcPr>
            <w:tcW w:w="5240" w:type="dxa"/>
            <w:tcBorders>
              <w:top w:val="single" w:sz="4" w:space="0" w:color="auto"/>
              <w:left w:val="single" w:sz="4" w:space="0" w:color="auto"/>
              <w:bottom w:val="single" w:sz="4" w:space="0" w:color="auto"/>
              <w:right w:val="single" w:sz="4" w:space="0" w:color="auto"/>
            </w:tcBorders>
          </w:tcPr>
          <w:p w14:paraId="5193C738" w14:textId="77777777" w:rsidR="00F04C08" w:rsidRDefault="00F04C08">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2D4E867D" w14:textId="77777777"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88A2667" w14:textId="77777777" w:rsidR="00F04C08" w:rsidRDefault="00F04C08">
            <w:pPr>
              <w:jc w:val="both"/>
              <w:rPr>
                <w:szCs w:val="24"/>
              </w:rPr>
            </w:pPr>
          </w:p>
        </w:tc>
      </w:tr>
    </w:tbl>
    <w:p w14:paraId="62E45A37" w14:textId="77777777" w:rsidR="00F04C08" w:rsidRDefault="005067FF">
      <w:pPr>
        <w:jc w:val="both"/>
        <w:rPr>
          <w:szCs w:val="24"/>
        </w:rPr>
      </w:pPr>
      <w:r>
        <w:rPr>
          <w:szCs w:val="24"/>
        </w:rPr>
        <w:t>Prašymą ir dokumentus priėmė</w:t>
      </w:r>
    </w:p>
    <w:p w14:paraId="6D65EDC8" w14:textId="77777777" w:rsidR="00F04C08" w:rsidRDefault="00F04C0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F04C08" w14:paraId="1C6338E9" w14:textId="77777777">
        <w:tc>
          <w:tcPr>
            <w:tcW w:w="3216" w:type="dxa"/>
            <w:tcBorders>
              <w:top w:val="nil"/>
              <w:left w:val="nil"/>
              <w:bottom w:val="nil"/>
              <w:right w:val="nil"/>
            </w:tcBorders>
          </w:tcPr>
          <w:p w14:paraId="7A6010E2" w14:textId="77777777" w:rsidR="00F04C08" w:rsidRDefault="005067FF">
            <w:pPr>
              <w:jc w:val="both"/>
              <w:rPr>
                <w:szCs w:val="24"/>
              </w:rPr>
            </w:pPr>
            <w:r>
              <w:rPr>
                <w:szCs w:val="24"/>
              </w:rPr>
              <w:t xml:space="preserve">_________________________  </w:t>
            </w:r>
          </w:p>
          <w:p w14:paraId="5274986D" w14:textId="77777777" w:rsidR="00F04C08" w:rsidRDefault="005067FF">
            <w:pPr>
              <w:ind w:firstLine="124"/>
              <w:jc w:val="both"/>
              <w:rPr>
                <w:szCs w:val="24"/>
              </w:rPr>
            </w:pPr>
            <w:r>
              <w:rPr>
                <w:szCs w:val="24"/>
              </w:rPr>
              <w:t>(pareigų pavadinimas)</w:t>
            </w:r>
          </w:p>
        </w:tc>
        <w:tc>
          <w:tcPr>
            <w:tcW w:w="6516" w:type="dxa"/>
            <w:tcBorders>
              <w:top w:val="nil"/>
              <w:left w:val="nil"/>
              <w:bottom w:val="nil"/>
              <w:right w:val="nil"/>
            </w:tcBorders>
          </w:tcPr>
          <w:p w14:paraId="5E085DD8" w14:textId="77777777" w:rsidR="00F04C08" w:rsidRDefault="005067FF">
            <w:pPr>
              <w:ind w:firstLine="62"/>
              <w:jc w:val="both"/>
              <w:rPr>
                <w:szCs w:val="24"/>
              </w:rPr>
            </w:pPr>
            <w:r>
              <w:rPr>
                <w:szCs w:val="24"/>
              </w:rPr>
              <w:t>_________________   ________________________________</w:t>
            </w:r>
          </w:p>
          <w:p w14:paraId="020515EB" w14:textId="77777777" w:rsidR="00F04C08" w:rsidRDefault="005067FF">
            <w:pPr>
              <w:ind w:firstLine="620"/>
              <w:jc w:val="both"/>
              <w:rPr>
                <w:szCs w:val="24"/>
              </w:rPr>
            </w:pPr>
            <w:r>
              <w:rPr>
                <w:szCs w:val="24"/>
              </w:rPr>
              <w:t>(parašas)                               (vardas ir pavardė)</w:t>
            </w:r>
          </w:p>
          <w:p w14:paraId="182681CF" w14:textId="77777777" w:rsidR="00F04C08" w:rsidRDefault="00F04C08">
            <w:pPr>
              <w:jc w:val="both"/>
              <w:rPr>
                <w:sz w:val="10"/>
                <w:szCs w:val="10"/>
              </w:rPr>
            </w:pPr>
          </w:p>
          <w:p w14:paraId="184EA6D7" w14:textId="77777777" w:rsidR="00F04C08" w:rsidRDefault="00F04C08">
            <w:pPr>
              <w:jc w:val="both"/>
              <w:rPr>
                <w:szCs w:val="24"/>
              </w:rPr>
            </w:pPr>
          </w:p>
        </w:tc>
      </w:tr>
    </w:tbl>
    <w:p w14:paraId="258AFBF7" w14:textId="77777777" w:rsidR="00F04C08" w:rsidRDefault="00F04C08"/>
    <w:p w14:paraId="5FF10AD8" w14:textId="77777777" w:rsidR="00F04C08" w:rsidRDefault="005067FF">
      <w:pPr>
        <w:tabs>
          <w:tab w:val="left" w:pos="7088"/>
        </w:tabs>
        <w:ind w:firstLine="3658"/>
        <w:jc w:val="both"/>
        <w:rPr>
          <w:szCs w:val="24"/>
        </w:rPr>
        <w:sectPr w:rsidR="00F04C08">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559" w:header="425" w:footer="851" w:gutter="0"/>
          <w:cols w:space="1296"/>
          <w:titlePg/>
        </w:sectPr>
      </w:pPr>
      <w:r>
        <w:rPr>
          <w:szCs w:val="24"/>
        </w:rPr>
        <w:t>__________________</w:t>
      </w:r>
      <w:r>
        <w:rPr>
          <w:szCs w:val="24"/>
        </w:rPr>
        <w:br w:type="page"/>
      </w:r>
    </w:p>
    <w:p w14:paraId="3D39F1B0" w14:textId="77777777" w:rsidR="00F04C08" w:rsidRDefault="00F04C08">
      <w:pPr>
        <w:tabs>
          <w:tab w:val="center" w:pos="4680"/>
          <w:tab w:val="right" w:pos="9360"/>
        </w:tabs>
        <w:jc w:val="center"/>
        <w:rPr>
          <w:sz w:val="22"/>
          <w:szCs w:val="22"/>
          <w:lang w:eastAsia="lt-LT"/>
        </w:rPr>
      </w:pPr>
    </w:p>
    <w:p w14:paraId="72F9B205" w14:textId="77777777" w:rsidR="00F04C08" w:rsidRDefault="00F04C08">
      <w:pPr>
        <w:tabs>
          <w:tab w:val="center" w:pos="4819"/>
          <w:tab w:val="right" w:pos="9638"/>
        </w:tabs>
        <w:rPr>
          <w:rFonts w:ascii="TimesLT" w:hAnsi="TimesLT"/>
          <w:sz w:val="20"/>
          <w:lang w:val="en-GB"/>
        </w:rPr>
      </w:pPr>
    </w:p>
    <w:p w14:paraId="702F55C9" w14:textId="77777777" w:rsidR="00F04C08" w:rsidRDefault="005067FF">
      <w:pPr>
        <w:tabs>
          <w:tab w:val="left" w:pos="7088"/>
        </w:tabs>
        <w:ind w:left="6521"/>
        <w:jc w:val="both"/>
        <w:rPr>
          <w:sz w:val="22"/>
          <w:szCs w:val="22"/>
        </w:rPr>
      </w:pPr>
      <w:r>
        <w:rPr>
          <w:sz w:val="22"/>
          <w:szCs w:val="22"/>
        </w:rPr>
        <w:t>Informacinis lapelis, kuris įteikiamas užregistravus Prašymą gauti paramą mirties atveju</w:t>
      </w:r>
    </w:p>
    <w:p w14:paraId="62FAF67B" w14:textId="77777777" w:rsidR="00F04C08" w:rsidRDefault="00F04C08">
      <w:pPr>
        <w:ind w:firstLine="720"/>
        <w:jc w:val="center"/>
        <w:rPr>
          <w:sz w:val="22"/>
          <w:szCs w:val="22"/>
        </w:rPr>
      </w:pPr>
    </w:p>
    <w:p w14:paraId="50CEAD44" w14:textId="77777777" w:rsidR="00F04C08" w:rsidRDefault="005067FF">
      <w:pPr>
        <w:pBdr>
          <w:bottom w:val="single" w:sz="6" w:space="1" w:color="auto"/>
        </w:pBdr>
        <w:ind w:firstLine="720"/>
        <w:jc w:val="center"/>
        <w:rPr>
          <w:b/>
          <w:szCs w:val="24"/>
        </w:rPr>
      </w:pPr>
      <w:r>
        <w:rPr>
          <w:b/>
          <w:szCs w:val="24"/>
        </w:rPr>
        <w:t>INFORMACINIS LAPELIS</w:t>
      </w:r>
    </w:p>
    <w:p w14:paraId="23D9E8B7" w14:textId="77777777" w:rsidR="00F04C08" w:rsidRDefault="00F04C08">
      <w:pPr>
        <w:pBdr>
          <w:bottom w:val="single" w:sz="6" w:space="1" w:color="auto"/>
        </w:pBdr>
        <w:ind w:firstLine="720"/>
        <w:jc w:val="center"/>
        <w:rPr>
          <w:b/>
          <w:sz w:val="10"/>
          <w:szCs w:val="10"/>
        </w:rPr>
      </w:pPr>
    </w:p>
    <w:p w14:paraId="79C1743E" w14:textId="77777777" w:rsidR="00F04C08" w:rsidRDefault="005067FF">
      <w:pPr>
        <w:ind w:firstLine="720"/>
        <w:jc w:val="center"/>
        <w:rPr>
          <w:sz w:val="22"/>
          <w:szCs w:val="22"/>
        </w:rPr>
      </w:pPr>
      <w:r>
        <w:rPr>
          <w:sz w:val="22"/>
          <w:szCs w:val="22"/>
        </w:rPr>
        <w:t>(asmens, kuriam įteikiamas lapelis, vardas ir pavardė)</w:t>
      </w:r>
    </w:p>
    <w:p w14:paraId="0D955E78" w14:textId="77777777" w:rsidR="00F04C08" w:rsidRDefault="005067FF">
      <w:pPr>
        <w:jc w:val="both"/>
        <w:rPr>
          <w:szCs w:val="24"/>
        </w:rPr>
      </w:pPr>
      <w:r>
        <w:rPr>
          <w:szCs w:val="24"/>
        </w:rPr>
        <w:t>Bylos Nr. ____________</w:t>
      </w:r>
    </w:p>
    <w:p w14:paraId="3655E375" w14:textId="77777777" w:rsidR="00F04C08" w:rsidRDefault="005067FF">
      <w:pPr>
        <w:jc w:val="both"/>
        <w:rPr>
          <w:szCs w:val="24"/>
        </w:rPr>
      </w:pPr>
      <w:r>
        <w:rPr>
          <w:szCs w:val="24"/>
        </w:rPr>
        <w:t>Prašymas gauti paramą mirties atveju pateiktas __________________________ Nr. ___________</w:t>
      </w:r>
    </w:p>
    <w:p w14:paraId="1803CC62" w14:textId="77777777" w:rsidR="00F04C08" w:rsidRDefault="005067FF">
      <w:pPr>
        <w:ind w:firstLine="5312"/>
        <w:jc w:val="both"/>
        <w:rPr>
          <w:szCs w:val="24"/>
        </w:rPr>
      </w:pPr>
      <w:r>
        <w:rPr>
          <w:szCs w:val="24"/>
        </w:rPr>
        <w:t xml:space="preserve">(gavimo data) </w:t>
      </w:r>
    </w:p>
    <w:p w14:paraId="64C48D03" w14:textId="77777777" w:rsidR="00F04C08" w:rsidRDefault="00F04C08">
      <w:pPr>
        <w:jc w:val="both"/>
        <w:rPr>
          <w:sz w:val="10"/>
          <w:szCs w:val="10"/>
        </w:rPr>
      </w:pPr>
    </w:p>
    <w:p w14:paraId="63629BE2" w14:textId="77777777" w:rsidR="00F04C08" w:rsidRDefault="005067FF">
      <w:pPr>
        <w:jc w:val="both"/>
        <w:rPr>
          <w:szCs w:val="24"/>
        </w:rPr>
      </w:pPr>
      <w:r>
        <w:rPr>
          <w:szCs w:val="24"/>
        </w:rPr>
        <w:sym w:font="Webdings" w:char="F063"/>
      </w:r>
      <w:r>
        <w:rPr>
          <w:szCs w:val="24"/>
        </w:rPr>
        <w:t xml:space="preserve"> Pateikti visi reikalingi dokumentai</w:t>
      </w:r>
    </w:p>
    <w:p w14:paraId="5903073D" w14:textId="77777777" w:rsidR="00F04C08" w:rsidRDefault="005067FF">
      <w:pPr>
        <w:jc w:val="both"/>
        <w:rPr>
          <w:szCs w:val="24"/>
        </w:rPr>
      </w:pPr>
      <w:r>
        <w:rPr>
          <w:szCs w:val="24"/>
        </w:rPr>
        <w:sym w:font="Webdings" w:char="F063"/>
      </w:r>
      <w:r>
        <w:rPr>
          <w:szCs w:val="24"/>
        </w:rPr>
        <w:t xml:space="preserve"> Nepateikti paramai mirties atveju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F04C08" w14:paraId="0CBB4DEE"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64399CB4" w14:textId="77777777" w:rsidR="00F04C08" w:rsidRDefault="005067FF">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113D94AA" w14:textId="77777777" w:rsidR="00F04C08" w:rsidRDefault="005067FF">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027CE71F" w14:textId="77777777" w:rsidR="00F04C08" w:rsidRDefault="005067FF">
            <w:pPr>
              <w:jc w:val="center"/>
              <w:rPr>
                <w:b/>
                <w:szCs w:val="24"/>
              </w:rPr>
            </w:pPr>
            <w:r>
              <w:rPr>
                <w:b/>
                <w:szCs w:val="24"/>
              </w:rPr>
              <w:t>Dokumentus priėmusio darbuotojo vardas, pavardė ir parašas</w:t>
            </w:r>
          </w:p>
        </w:tc>
      </w:tr>
      <w:tr w:rsidR="00F04C08" w14:paraId="21B24064" w14:textId="77777777">
        <w:tc>
          <w:tcPr>
            <w:tcW w:w="5778" w:type="dxa"/>
            <w:tcBorders>
              <w:top w:val="single" w:sz="4" w:space="0" w:color="auto"/>
              <w:left w:val="single" w:sz="4" w:space="0" w:color="auto"/>
              <w:bottom w:val="single" w:sz="4" w:space="0" w:color="auto"/>
              <w:right w:val="single" w:sz="4" w:space="0" w:color="auto"/>
            </w:tcBorders>
          </w:tcPr>
          <w:p w14:paraId="08A969C0" w14:textId="77777777" w:rsidR="00F04C08" w:rsidRDefault="00F04C0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664A9D64" w14:textId="77777777"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784EE2E" w14:textId="77777777" w:rsidR="00F04C08" w:rsidRDefault="00F04C08">
            <w:pPr>
              <w:jc w:val="both"/>
              <w:rPr>
                <w:szCs w:val="24"/>
              </w:rPr>
            </w:pPr>
          </w:p>
        </w:tc>
      </w:tr>
      <w:tr w:rsidR="00F04C08" w14:paraId="7D5ADD1C" w14:textId="77777777">
        <w:tc>
          <w:tcPr>
            <w:tcW w:w="5778" w:type="dxa"/>
            <w:tcBorders>
              <w:top w:val="single" w:sz="4" w:space="0" w:color="auto"/>
              <w:left w:val="single" w:sz="4" w:space="0" w:color="auto"/>
              <w:bottom w:val="single" w:sz="4" w:space="0" w:color="auto"/>
              <w:right w:val="single" w:sz="4" w:space="0" w:color="auto"/>
            </w:tcBorders>
          </w:tcPr>
          <w:p w14:paraId="4E5D0276" w14:textId="77777777" w:rsidR="00F04C08" w:rsidRDefault="00F04C0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6134434E" w14:textId="77777777"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2D06EA65" w14:textId="77777777" w:rsidR="00F04C08" w:rsidRDefault="00F04C08">
            <w:pPr>
              <w:jc w:val="both"/>
              <w:rPr>
                <w:szCs w:val="24"/>
              </w:rPr>
            </w:pPr>
          </w:p>
        </w:tc>
      </w:tr>
      <w:tr w:rsidR="00F04C08" w14:paraId="5CCF9D28" w14:textId="77777777">
        <w:tc>
          <w:tcPr>
            <w:tcW w:w="5778" w:type="dxa"/>
            <w:tcBorders>
              <w:top w:val="single" w:sz="4" w:space="0" w:color="auto"/>
              <w:left w:val="single" w:sz="4" w:space="0" w:color="auto"/>
              <w:bottom w:val="single" w:sz="4" w:space="0" w:color="auto"/>
              <w:right w:val="single" w:sz="4" w:space="0" w:color="auto"/>
            </w:tcBorders>
          </w:tcPr>
          <w:p w14:paraId="21E172C2" w14:textId="77777777" w:rsidR="00F04C08" w:rsidRDefault="00F04C08">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60FC526B" w14:textId="77777777" w:rsidR="00F04C08" w:rsidRDefault="00F04C08">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4AF2B9D2" w14:textId="77777777" w:rsidR="00F04C08" w:rsidRDefault="00F04C08">
            <w:pPr>
              <w:jc w:val="both"/>
              <w:rPr>
                <w:szCs w:val="24"/>
              </w:rPr>
            </w:pPr>
          </w:p>
        </w:tc>
      </w:tr>
    </w:tbl>
    <w:p w14:paraId="23CCE8A4" w14:textId="77777777" w:rsidR="00F04C08" w:rsidRDefault="00F04C08">
      <w:pPr>
        <w:jc w:val="both"/>
        <w:rPr>
          <w:sz w:val="10"/>
          <w:szCs w:val="10"/>
        </w:rPr>
      </w:pPr>
    </w:p>
    <w:p w14:paraId="07059EA5" w14:textId="77777777" w:rsidR="00F04C08" w:rsidRDefault="005067FF">
      <w:pPr>
        <w:jc w:val="both"/>
        <w:rPr>
          <w:szCs w:val="24"/>
        </w:rPr>
      </w:pPr>
      <w:r>
        <w:rPr>
          <w:szCs w:val="24"/>
        </w:rPr>
        <w:t>Prašymą ir dokumentus priėmė</w:t>
      </w:r>
    </w:p>
    <w:p w14:paraId="7DA3C2DB" w14:textId="77777777" w:rsidR="00F04C08" w:rsidRDefault="00F04C08">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F04C08" w14:paraId="5E07D0F1" w14:textId="77777777">
        <w:tc>
          <w:tcPr>
            <w:tcW w:w="3168" w:type="dxa"/>
            <w:tcBorders>
              <w:top w:val="nil"/>
              <w:left w:val="nil"/>
              <w:bottom w:val="nil"/>
              <w:right w:val="nil"/>
            </w:tcBorders>
          </w:tcPr>
          <w:p w14:paraId="0E773E21" w14:textId="77777777" w:rsidR="00F04C08" w:rsidRDefault="005067FF">
            <w:pPr>
              <w:jc w:val="both"/>
              <w:rPr>
                <w:sz w:val="22"/>
                <w:szCs w:val="22"/>
              </w:rPr>
            </w:pPr>
            <w:r>
              <w:rPr>
                <w:sz w:val="22"/>
                <w:szCs w:val="22"/>
              </w:rPr>
              <w:t>________________________</w:t>
            </w:r>
          </w:p>
          <w:p w14:paraId="0F972121" w14:textId="77777777" w:rsidR="00F04C08" w:rsidRDefault="005067FF">
            <w:pPr>
              <w:ind w:firstLine="342"/>
              <w:jc w:val="both"/>
              <w:rPr>
                <w:sz w:val="22"/>
                <w:szCs w:val="22"/>
              </w:rPr>
            </w:pPr>
            <w:r>
              <w:rPr>
                <w:sz w:val="22"/>
                <w:szCs w:val="22"/>
              </w:rPr>
              <w:t>(pareigų pavadinimas)</w:t>
            </w:r>
          </w:p>
        </w:tc>
        <w:tc>
          <w:tcPr>
            <w:tcW w:w="6516" w:type="dxa"/>
            <w:tcBorders>
              <w:top w:val="nil"/>
              <w:left w:val="nil"/>
              <w:bottom w:val="nil"/>
              <w:right w:val="nil"/>
            </w:tcBorders>
          </w:tcPr>
          <w:p w14:paraId="33DE97C0" w14:textId="77777777" w:rsidR="00F04C08" w:rsidRDefault="005067FF">
            <w:pPr>
              <w:ind w:firstLine="57"/>
              <w:jc w:val="both"/>
              <w:rPr>
                <w:sz w:val="22"/>
                <w:szCs w:val="22"/>
              </w:rPr>
            </w:pPr>
            <w:r>
              <w:rPr>
                <w:sz w:val="22"/>
                <w:szCs w:val="22"/>
              </w:rPr>
              <w:t>___________________          ________________________________</w:t>
            </w:r>
          </w:p>
          <w:p w14:paraId="7D707364" w14:textId="77777777" w:rsidR="00F04C08" w:rsidRDefault="005067FF">
            <w:pPr>
              <w:ind w:firstLine="684"/>
              <w:jc w:val="both"/>
              <w:rPr>
                <w:sz w:val="22"/>
                <w:szCs w:val="22"/>
              </w:rPr>
            </w:pPr>
            <w:r>
              <w:rPr>
                <w:sz w:val="22"/>
                <w:szCs w:val="22"/>
              </w:rPr>
              <w:t>(parašas)                                        (vardas ir pavardė)</w:t>
            </w:r>
          </w:p>
        </w:tc>
      </w:tr>
    </w:tbl>
    <w:p w14:paraId="6CE79314" w14:textId="77777777" w:rsidR="00F04C08" w:rsidRDefault="00F04C08">
      <w:pPr>
        <w:jc w:val="both"/>
        <w:rPr>
          <w:sz w:val="10"/>
          <w:szCs w:val="10"/>
        </w:rPr>
      </w:pPr>
    </w:p>
    <w:p w14:paraId="0B0244D4" w14:textId="77777777" w:rsidR="00F04C08" w:rsidRDefault="00F04C08">
      <w:pPr>
        <w:ind w:firstLine="709"/>
        <w:jc w:val="center"/>
        <w:rPr>
          <w:b/>
          <w:sz w:val="10"/>
          <w:szCs w:val="10"/>
        </w:rPr>
      </w:pPr>
    </w:p>
    <w:p w14:paraId="7117357B" w14:textId="77777777" w:rsidR="00F04C08" w:rsidRDefault="00F04C08">
      <w:pPr>
        <w:ind w:firstLine="709"/>
        <w:jc w:val="center"/>
        <w:rPr>
          <w:b/>
          <w:szCs w:val="24"/>
        </w:rPr>
      </w:pPr>
    </w:p>
    <w:p w14:paraId="226B9FEE" w14:textId="77777777" w:rsidR="00F04C08" w:rsidRDefault="005067FF">
      <w:pPr>
        <w:ind w:firstLine="709"/>
        <w:jc w:val="center"/>
        <w:rPr>
          <w:b/>
          <w:szCs w:val="24"/>
        </w:rPr>
      </w:pPr>
      <w:r>
        <w:rPr>
          <w:b/>
          <w:szCs w:val="24"/>
        </w:rPr>
        <w:t>BŪTINA ŽINOTI</w:t>
      </w:r>
    </w:p>
    <w:p w14:paraId="15E324D6" w14:textId="77777777" w:rsidR="00F04C08" w:rsidRDefault="00F04C08">
      <w:pPr>
        <w:ind w:firstLine="709"/>
        <w:jc w:val="center"/>
        <w:rPr>
          <w:b/>
          <w:szCs w:val="24"/>
        </w:rPr>
      </w:pPr>
    </w:p>
    <w:p w14:paraId="4608E222" w14:textId="77777777" w:rsidR="00F04C08" w:rsidRDefault="005067FF">
      <w:pPr>
        <w:jc w:val="both"/>
        <w:rPr>
          <w:sz w:val="22"/>
          <w:szCs w:val="22"/>
        </w:rPr>
      </w:pPr>
      <w:r>
        <w:rPr>
          <w:sz w:val="22"/>
          <w:szCs w:val="22"/>
        </w:rPr>
        <w:t xml:space="preserve">1. Laidojimo pašalpa skiriama ir mokama vadovaujantis ES socialinės apsaugos sistemų koordinavimo reglamentais (t. y. Europos Parlamento ir Tarybos reglamentu (EB) Nr. 883/2004 dėl socialinės apsaugos sistemų koordinavimo su visais pakeitimais, Europos Parlamento ir Tarybos reglamentu (EB) Nr. 987/2009, nustatančiu Reglamento (EB) Nr. 883/2004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5DD81BA0" w14:textId="77777777" w:rsidR="00F04C08" w:rsidRDefault="005067FF">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46A8AAD5" w14:textId="77777777" w:rsidR="00F04C08" w:rsidRDefault="005067FF">
      <w:pPr>
        <w:jc w:val="both"/>
        <w:rPr>
          <w:sz w:val="22"/>
          <w:szCs w:val="22"/>
        </w:rPr>
      </w:pPr>
      <w:r>
        <w:rPr>
          <w:sz w:val="22"/>
          <w:szCs w:val="22"/>
        </w:rPr>
        <w:t>3. Jei kreipiatės dėl paramos mirties atveju, privalote:</w:t>
      </w:r>
    </w:p>
    <w:p w14:paraId="4FAE81D3" w14:textId="77777777" w:rsidR="00F04C08" w:rsidRDefault="005067FF">
      <w:pPr>
        <w:jc w:val="both"/>
        <w:rPr>
          <w:sz w:val="22"/>
          <w:szCs w:val="22"/>
        </w:rPr>
      </w:pPr>
      <w:r>
        <w:rPr>
          <w:sz w:val="22"/>
          <w:szCs w:val="22"/>
        </w:rPr>
        <w:t>3.1. pateikti visą teisingą informaciją, įrodančią Jūsų teisę gauti paramą mirties atveju;</w:t>
      </w:r>
    </w:p>
    <w:p w14:paraId="74B74A53" w14:textId="77777777" w:rsidR="00F04C08" w:rsidRDefault="005067FF">
      <w:pPr>
        <w:jc w:val="both"/>
        <w:rPr>
          <w:sz w:val="22"/>
          <w:szCs w:val="22"/>
        </w:rPr>
      </w:pPr>
      <w:r>
        <w:rPr>
          <w:sz w:val="22"/>
          <w:szCs w:val="22"/>
        </w:rPr>
        <w:t>3.2. palaidoti mirusio asmens, už kurį išmokėta laidojimo pašalpa, palaikus;</w:t>
      </w:r>
    </w:p>
    <w:p w14:paraId="36AB47B7" w14:textId="77777777" w:rsidR="00F04C08" w:rsidRDefault="005067FF">
      <w:pPr>
        <w:jc w:val="both"/>
        <w:rPr>
          <w:sz w:val="22"/>
          <w:szCs w:val="22"/>
        </w:rPr>
      </w:pPr>
      <w:r>
        <w:rPr>
          <w:sz w:val="22"/>
          <w:szCs w:val="22"/>
        </w:rPr>
        <w:t xml:space="preserve">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w:t>
      </w:r>
      <w:r>
        <w:rPr>
          <w:sz w:val="22"/>
          <w:szCs w:val="22"/>
        </w:rPr>
        <w:lastRenderedPageBreak/>
        <w:t>privalote grąžinti neteisėtai gautą pinigų sumą. Jei neteisėtai gauta parama mirties atveju negrąžinta, išmokėta pinigų suma bus išieškoma Lietuvos Respublikos civilinio proceso kodekso nustatyta tvarka.</w:t>
      </w:r>
    </w:p>
    <w:p w14:paraId="63EB112B" w14:textId="77777777" w:rsidR="00F04C08" w:rsidRDefault="005067FF">
      <w:pPr>
        <w:jc w:val="both"/>
        <w:rPr>
          <w:sz w:val="22"/>
          <w:szCs w:val="22"/>
        </w:rPr>
      </w:pPr>
      <w:r>
        <w:rPr>
          <w:sz w:val="22"/>
          <w:szCs w:val="22"/>
        </w:rPr>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14:paraId="4BFE88B8" w14:textId="77777777" w:rsidR="00F04C08" w:rsidRDefault="005067FF">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7ECFDC79" w14:textId="77777777" w:rsidR="00F04C08" w:rsidRDefault="00F04C08">
      <w:pPr>
        <w:rPr>
          <w:sz w:val="22"/>
          <w:szCs w:val="22"/>
        </w:rPr>
      </w:pPr>
    </w:p>
    <w:p w14:paraId="074A01CD" w14:textId="77777777" w:rsidR="00F04C08" w:rsidRDefault="00F04C08">
      <w:pPr>
        <w:rPr>
          <w:sz w:val="22"/>
          <w:szCs w:val="22"/>
        </w:rPr>
      </w:pPr>
    </w:p>
    <w:p w14:paraId="3D33C20E" w14:textId="77777777" w:rsidR="00F04C08" w:rsidRDefault="005067FF" w:rsidP="005067FF">
      <w:pPr>
        <w:ind w:firstLine="3600"/>
        <w:rPr>
          <w:rFonts w:ascii="TimesLT" w:hAnsi="TimesLT"/>
          <w:sz w:val="20"/>
          <w:lang w:val="en-GB"/>
        </w:rPr>
      </w:pPr>
      <w:r>
        <w:rPr>
          <w:sz w:val="22"/>
          <w:szCs w:val="22"/>
        </w:rPr>
        <w:t>____________________</w:t>
      </w:r>
    </w:p>
    <w:p w14:paraId="05A86FDA" w14:textId="77777777" w:rsidR="005067FF" w:rsidRDefault="005067FF">
      <w:pPr>
        <w:ind w:left="5670"/>
        <w:sectPr w:rsidR="005067FF">
          <w:headerReference w:type="first" r:id="rId13"/>
          <w:pgSz w:w="11907" w:h="16840" w:code="9"/>
          <w:pgMar w:top="851" w:right="567" w:bottom="851" w:left="1560" w:header="425" w:footer="851" w:gutter="0"/>
          <w:pgNumType w:start="1"/>
          <w:cols w:space="1296"/>
          <w:titlePg/>
          <w:docGrid w:linePitch="326"/>
        </w:sectPr>
      </w:pPr>
    </w:p>
    <w:p w14:paraId="29D7ACBA" w14:textId="77777777" w:rsidR="00F04C08" w:rsidRDefault="005067FF">
      <w:pPr>
        <w:ind w:left="5670"/>
        <w:rPr>
          <w:sz w:val="22"/>
          <w:szCs w:val="22"/>
        </w:rPr>
      </w:pPr>
      <w:r>
        <w:rPr>
          <w:sz w:val="22"/>
          <w:szCs w:val="22"/>
        </w:rPr>
        <w:lastRenderedPageBreak/>
        <w:t xml:space="preserve">Prašymo gauti paramą mirties atveju SP-5 formos </w:t>
      </w:r>
    </w:p>
    <w:p w14:paraId="520A2DB1" w14:textId="77777777" w:rsidR="00F04C08" w:rsidRDefault="005067FF">
      <w:pPr>
        <w:ind w:left="5670"/>
        <w:rPr>
          <w:sz w:val="22"/>
          <w:szCs w:val="22"/>
        </w:rPr>
      </w:pPr>
      <w:r>
        <w:rPr>
          <w:sz w:val="22"/>
          <w:szCs w:val="22"/>
        </w:rPr>
        <w:t xml:space="preserve">1 priedas </w:t>
      </w:r>
    </w:p>
    <w:p w14:paraId="6B87BC22" w14:textId="77777777" w:rsidR="00F04C08" w:rsidRDefault="00F04C08">
      <w:pPr>
        <w:ind w:left="6480"/>
        <w:rPr>
          <w:sz w:val="22"/>
          <w:szCs w:val="22"/>
        </w:rPr>
      </w:pPr>
    </w:p>
    <w:p w14:paraId="51496694" w14:textId="77777777" w:rsidR="00F04C08" w:rsidRDefault="005067FF">
      <w:pPr>
        <w:jc w:val="center"/>
        <w:rPr>
          <w:b/>
          <w:bCs/>
          <w:szCs w:val="24"/>
          <w:lang w:eastAsia="x-none"/>
        </w:rPr>
      </w:pPr>
      <w:r>
        <w:rPr>
          <w:b/>
          <w:bCs/>
          <w:szCs w:val="24"/>
          <w:lang w:eastAsia="x-none"/>
        </w:rPr>
        <w:t>I. PAJAMOS, KURIOS SKAIČIUOJAMOS SKIRIANT PARAMĄ PALAIKAMS PARVEŽTI</w:t>
      </w:r>
    </w:p>
    <w:p w14:paraId="07F109EB" w14:textId="77777777" w:rsidR="00F04C08" w:rsidRDefault="00F04C08">
      <w:pPr>
        <w:jc w:val="center"/>
        <w:rPr>
          <w:sz w:val="10"/>
          <w:szCs w:val="10"/>
        </w:rPr>
      </w:pPr>
    </w:p>
    <w:p w14:paraId="45164128" w14:textId="77777777" w:rsidR="00F04C08" w:rsidRDefault="005067FF">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 pajamos </w:t>
      </w:r>
    </w:p>
    <w:p w14:paraId="01CE6BA2" w14:textId="77777777" w:rsidR="00F04C08" w:rsidRDefault="005067FF">
      <w:pPr>
        <w:ind w:firstLine="720"/>
        <w:jc w:val="center"/>
        <w:textAlignment w:val="center"/>
        <w:rPr>
          <w:color w:val="000000"/>
          <w:sz w:val="22"/>
          <w:szCs w:val="22"/>
          <w:lang w:eastAsia="lt-LT"/>
        </w:rPr>
      </w:pPr>
      <w:r>
        <w:rPr>
          <w:color w:val="000000"/>
          <w:sz w:val="22"/>
          <w:szCs w:val="22"/>
          <w:lang w:eastAsia="lt-LT"/>
        </w:rPr>
        <w:t>(nurodyti mėnesius)</w:t>
      </w:r>
    </w:p>
    <w:p w14:paraId="6703DFFE" w14:textId="77777777" w:rsidR="00F04C08" w:rsidRDefault="005067FF">
      <w:pPr>
        <w:jc w:val="both"/>
        <w:textAlignment w:val="center"/>
        <w:rPr>
          <w:color w:val="000000"/>
          <w:szCs w:val="24"/>
          <w:lang w:eastAsia="lt-LT"/>
        </w:rPr>
      </w:pPr>
      <w:r>
        <w:rPr>
          <w:color w:val="000000"/>
          <w:szCs w:val="24"/>
          <w:lang w:eastAsia="lt-LT"/>
        </w:rPr>
        <w:t>arba kreipimosi mėnesio ______________________________________________________ pajamos</w:t>
      </w:r>
    </w:p>
    <w:p w14:paraId="1AB511AF" w14:textId="77777777" w:rsidR="00F04C08" w:rsidRDefault="005067FF">
      <w:pPr>
        <w:ind w:firstLine="720"/>
        <w:jc w:val="center"/>
        <w:textAlignment w:val="center"/>
        <w:rPr>
          <w:color w:val="000000"/>
          <w:sz w:val="22"/>
          <w:szCs w:val="22"/>
          <w:lang w:eastAsia="lt-LT"/>
        </w:rPr>
      </w:pPr>
      <w:r>
        <w:rPr>
          <w:color w:val="000000"/>
          <w:sz w:val="22"/>
          <w:szCs w:val="22"/>
          <w:lang w:eastAsia="lt-LT"/>
        </w:rPr>
        <w:t>(nurodyti mėnesį)</w:t>
      </w:r>
    </w:p>
    <w:p w14:paraId="2F741B1A" w14:textId="77777777" w:rsidR="00F04C08" w:rsidRDefault="00F04C08">
      <w:pPr>
        <w:ind w:firstLine="720"/>
        <w:jc w:val="center"/>
        <w:textAlignment w:val="center"/>
        <w:rPr>
          <w:color w:val="000000"/>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F04C08" w14:paraId="71849579" w14:textId="77777777">
        <w:trPr>
          <w:cantSplit/>
        </w:trPr>
        <w:tc>
          <w:tcPr>
            <w:tcW w:w="817" w:type="dxa"/>
            <w:vMerge w:val="restart"/>
          </w:tcPr>
          <w:p w14:paraId="14407496" w14:textId="77777777" w:rsidR="00F04C08" w:rsidRDefault="005067FF">
            <w:pPr>
              <w:jc w:val="center"/>
              <w:rPr>
                <w:b/>
                <w:szCs w:val="24"/>
              </w:rPr>
            </w:pPr>
            <w:r>
              <w:rPr>
                <w:b/>
                <w:szCs w:val="24"/>
              </w:rPr>
              <w:t>Eil. Nr.</w:t>
            </w:r>
          </w:p>
        </w:tc>
        <w:tc>
          <w:tcPr>
            <w:tcW w:w="5231" w:type="dxa"/>
            <w:vMerge w:val="restart"/>
            <w:vAlign w:val="center"/>
          </w:tcPr>
          <w:p w14:paraId="07C5648E" w14:textId="77777777" w:rsidR="00F04C08" w:rsidRDefault="005067FF">
            <w:pPr>
              <w:jc w:val="center"/>
              <w:rPr>
                <w:b/>
                <w:szCs w:val="24"/>
              </w:rPr>
            </w:pPr>
            <w:r>
              <w:rPr>
                <w:b/>
                <w:szCs w:val="24"/>
              </w:rPr>
              <w:t>Pajamų rūšies pavadinimas</w:t>
            </w:r>
          </w:p>
        </w:tc>
        <w:tc>
          <w:tcPr>
            <w:tcW w:w="3780" w:type="dxa"/>
            <w:gridSpan w:val="3"/>
          </w:tcPr>
          <w:p w14:paraId="3AAF48B2" w14:textId="77777777" w:rsidR="00F04C08" w:rsidRDefault="005067FF">
            <w:pPr>
              <w:jc w:val="center"/>
              <w:rPr>
                <w:b/>
                <w:szCs w:val="24"/>
              </w:rPr>
            </w:pPr>
            <w:r>
              <w:rPr>
                <w:b/>
                <w:szCs w:val="24"/>
              </w:rPr>
              <w:t>Pajamos, Eur</w:t>
            </w:r>
          </w:p>
        </w:tc>
      </w:tr>
      <w:tr w:rsidR="00F04C08" w14:paraId="6F832F41" w14:textId="77777777">
        <w:trPr>
          <w:cantSplit/>
        </w:trPr>
        <w:tc>
          <w:tcPr>
            <w:tcW w:w="817" w:type="dxa"/>
            <w:vMerge/>
          </w:tcPr>
          <w:p w14:paraId="066747BC" w14:textId="77777777" w:rsidR="00F04C08" w:rsidRDefault="00F04C08">
            <w:pPr>
              <w:jc w:val="center"/>
              <w:rPr>
                <w:szCs w:val="24"/>
              </w:rPr>
            </w:pPr>
          </w:p>
        </w:tc>
        <w:tc>
          <w:tcPr>
            <w:tcW w:w="5231" w:type="dxa"/>
            <w:vMerge/>
          </w:tcPr>
          <w:p w14:paraId="4337A5AD" w14:textId="77777777" w:rsidR="00F04C08" w:rsidRDefault="00F04C08">
            <w:pPr>
              <w:jc w:val="both"/>
              <w:rPr>
                <w:szCs w:val="24"/>
              </w:rPr>
            </w:pPr>
          </w:p>
        </w:tc>
        <w:tc>
          <w:tcPr>
            <w:tcW w:w="1260" w:type="dxa"/>
          </w:tcPr>
          <w:p w14:paraId="48DBC865" w14:textId="77777777" w:rsidR="00F04C08" w:rsidRDefault="005067FF">
            <w:pPr>
              <w:tabs>
                <w:tab w:val="left" w:pos="737"/>
              </w:tabs>
              <w:jc w:val="center"/>
              <w:rPr>
                <w:b/>
                <w:szCs w:val="24"/>
              </w:rPr>
            </w:pPr>
            <w:r>
              <w:rPr>
                <w:b/>
                <w:szCs w:val="24"/>
              </w:rPr>
              <w:t>Vyras</w:t>
            </w:r>
          </w:p>
        </w:tc>
        <w:tc>
          <w:tcPr>
            <w:tcW w:w="1260" w:type="dxa"/>
          </w:tcPr>
          <w:p w14:paraId="32A3AFC5" w14:textId="77777777" w:rsidR="00F04C08" w:rsidRDefault="005067FF">
            <w:pPr>
              <w:tabs>
                <w:tab w:val="left" w:pos="737"/>
              </w:tabs>
              <w:jc w:val="center"/>
              <w:rPr>
                <w:b/>
                <w:szCs w:val="24"/>
              </w:rPr>
            </w:pPr>
            <w:r>
              <w:rPr>
                <w:b/>
                <w:szCs w:val="24"/>
              </w:rPr>
              <w:t>Moteris</w:t>
            </w:r>
          </w:p>
        </w:tc>
        <w:tc>
          <w:tcPr>
            <w:tcW w:w="1260" w:type="dxa"/>
          </w:tcPr>
          <w:p w14:paraId="4C9AF3AE" w14:textId="77777777" w:rsidR="00F04C08" w:rsidRDefault="005067FF">
            <w:pPr>
              <w:tabs>
                <w:tab w:val="left" w:pos="737"/>
              </w:tabs>
              <w:jc w:val="center"/>
              <w:rPr>
                <w:b/>
                <w:szCs w:val="24"/>
              </w:rPr>
            </w:pPr>
            <w:r>
              <w:rPr>
                <w:b/>
                <w:szCs w:val="24"/>
              </w:rPr>
              <w:t>Vaikai</w:t>
            </w:r>
          </w:p>
        </w:tc>
      </w:tr>
      <w:tr w:rsidR="00F04C08" w14:paraId="58C0525E" w14:textId="77777777">
        <w:trPr>
          <w:cantSplit/>
          <w:tblHeader/>
        </w:trPr>
        <w:tc>
          <w:tcPr>
            <w:tcW w:w="817" w:type="dxa"/>
          </w:tcPr>
          <w:p w14:paraId="16B8B0AD" w14:textId="77777777" w:rsidR="00F04C08" w:rsidRDefault="005067FF">
            <w:pPr>
              <w:jc w:val="center"/>
              <w:rPr>
                <w:szCs w:val="24"/>
              </w:rPr>
            </w:pPr>
            <w:r>
              <w:rPr>
                <w:szCs w:val="24"/>
              </w:rPr>
              <w:t>1</w:t>
            </w:r>
          </w:p>
        </w:tc>
        <w:tc>
          <w:tcPr>
            <w:tcW w:w="5231" w:type="dxa"/>
          </w:tcPr>
          <w:p w14:paraId="465E8B3A" w14:textId="77777777" w:rsidR="00F04C08" w:rsidRDefault="005067FF">
            <w:pPr>
              <w:jc w:val="center"/>
              <w:rPr>
                <w:szCs w:val="24"/>
              </w:rPr>
            </w:pPr>
            <w:r>
              <w:rPr>
                <w:szCs w:val="24"/>
              </w:rPr>
              <w:t>2</w:t>
            </w:r>
          </w:p>
        </w:tc>
        <w:tc>
          <w:tcPr>
            <w:tcW w:w="1260" w:type="dxa"/>
          </w:tcPr>
          <w:p w14:paraId="34101A9F" w14:textId="77777777" w:rsidR="00F04C08" w:rsidRDefault="005067FF">
            <w:pPr>
              <w:jc w:val="center"/>
              <w:rPr>
                <w:szCs w:val="24"/>
              </w:rPr>
            </w:pPr>
            <w:r>
              <w:rPr>
                <w:szCs w:val="24"/>
              </w:rPr>
              <w:t>3</w:t>
            </w:r>
          </w:p>
        </w:tc>
        <w:tc>
          <w:tcPr>
            <w:tcW w:w="1260" w:type="dxa"/>
          </w:tcPr>
          <w:p w14:paraId="68DA0479" w14:textId="77777777" w:rsidR="00F04C08" w:rsidRDefault="005067FF">
            <w:pPr>
              <w:jc w:val="center"/>
              <w:rPr>
                <w:szCs w:val="24"/>
              </w:rPr>
            </w:pPr>
            <w:r>
              <w:rPr>
                <w:szCs w:val="24"/>
              </w:rPr>
              <w:t>4</w:t>
            </w:r>
          </w:p>
        </w:tc>
        <w:tc>
          <w:tcPr>
            <w:tcW w:w="1260" w:type="dxa"/>
          </w:tcPr>
          <w:p w14:paraId="0EEA9770" w14:textId="77777777" w:rsidR="00F04C08" w:rsidRDefault="005067FF">
            <w:pPr>
              <w:jc w:val="center"/>
              <w:rPr>
                <w:szCs w:val="24"/>
              </w:rPr>
            </w:pPr>
            <w:r>
              <w:rPr>
                <w:szCs w:val="24"/>
              </w:rPr>
              <w:t>5</w:t>
            </w:r>
          </w:p>
        </w:tc>
      </w:tr>
      <w:tr w:rsidR="00F04C08" w14:paraId="190FA177" w14:textId="77777777">
        <w:trPr>
          <w:cantSplit/>
        </w:trPr>
        <w:tc>
          <w:tcPr>
            <w:tcW w:w="817" w:type="dxa"/>
          </w:tcPr>
          <w:p w14:paraId="6524C034" w14:textId="77777777" w:rsidR="00F04C08" w:rsidRDefault="005067FF">
            <w:pPr>
              <w:jc w:val="center"/>
              <w:rPr>
                <w:szCs w:val="24"/>
              </w:rPr>
            </w:pPr>
            <w:r>
              <w:rPr>
                <w:szCs w:val="24"/>
              </w:rPr>
              <w:t>1.</w:t>
            </w:r>
          </w:p>
        </w:tc>
        <w:tc>
          <w:tcPr>
            <w:tcW w:w="5231" w:type="dxa"/>
          </w:tcPr>
          <w:p w14:paraId="4DEE85D9" w14:textId="77777777" w:rsidR="00F04C08" w:rsidRDefault="005067FF">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maistpinigius ir kitas pajamas (išskyrus asmenų iki 18 metų pajamas)</w:t>
            </w:r>
          </w:p>
        </w:tc>
        <w:tc>
          <w:tcPr>
            <w:tcW w:w="1260" w:type="dxa"/>
          </w:tcPr>
          <w:p w14:paraId="5291B271" w14:textId="77777777" w:rsidR="00F04C08" w:rsidRDefault="00F04C08">
            <w:pPr>
              <w:tabs>
                <w:tab w:val="center" w:pos="4819"/>
                <w:tab w:val="right" w:pos="9638"/>
              </w:tabs>
              <w:jc w:val="both"/>
              <w:rPr>
                <w:szCs w:val="24"/>
                <w:lang w:eastAsia="x-none"/>
              </w:rPr>
            </w:pPr>
          </w:p>
        </w:tc>
        <w:tc>
          <w:tcPr>
            <w:tcW w:w="1260" w:type="dxa"/>
          </w:tcPr>
          <w:p w14:paraId="3A77865F" w14:textId="77777777" w:rsidR="00F04C08" w:rsidRDefault="00F04C08">
            <w:pPr>
              <w:jc w:val="both"/>
              <w:rPr>
                <w:szCs w:val="24"/>
              </w:rPr>
            </w:pPr>
          </w:p>
        </w:tc>
        <w:tc>
          <w:tcPr>
            <w:tcW w:w="1260" w:type="dxa"/>
          </w:tcPr>
          <w:p w14:paraId="166AC4E1" w14:textId="77777777" w:rsidR="00F04C08" w:rsidRDefault="00F04C08">
            <w:pPr>
              <w:jc w:val="both"/>
              <w:rPr>
                <w:szCs w:val="24"/>
              </w:rPr>
            </w:pPr>
          </w:p>
        </w:tc>
      </w:tr>
      <w:tr w:rsidR="00F04C08" w14:paraId="47B7C940" w14:textId="77777777">
        <w:trPr>
          <w:cantSplit/>
        </w:trPr>
        <w:tc>
          <w:tcPr>
            <w:tcW w:w="817" w:type="dxa"/>
          </w:tcPr>
          <w:p w14:paraId="07B20EC7" w14:textId="77777777" w:rsidR="00F04C08" w:rsidRDefault="005067FF">
            <w:pPr>
              <w:jc w:val="center"/>
              <w:rPr>
                <w:szCs w:val="24"/>
              </w:rPr>
            </w:pPr>
            <w:r>
              <w:rPr>
                <w:szCs w:val="24"/>
              </w:rPr>
              <w:t>2.</w:t>
            </w:r>
          </w:p>
        </w:tc>
        <w:tc>
          <w:tcPr>
            <w:tcW w:w="5231" w:type="dxa"/>
          </w:tcPr>
          <w:p w14:paraId="54ED92C7" w14:textId="77777777" w:rsidR="00F04C08" w:rsidRDefault="005067FF">
            <w:pPr>
              <w:jc w:val="both"/>
              <w:rPr>
                <w:szCs w:val="24"/>
              </w:rPr>
            </w:pPr>
            <w:r>
              <w:rPr>
                <w:szCs w:val="24"/>
              </w:rPr>
              <w:t>Nedarbo socialinio draudimo išmoka, mokama pagal Lietuvos Respublikos nedarbo socialinio draudimo įstatymą</w:t>
            </w:r>
          </w:p>
        </w:tc>
        <w:tc>
          <w:tcPr>
            <w:tcW w:w="1260" w:type="dxa"/>
            <w:vAlign w:val="center"/>
          </w:tcPr>
          <w:p w14:paraId="3924B5C2" w14:textId="77777777" w:rsidR="00F04C08" w:rsidRDefault="005067FF">
            <w:pPr>
              <w:jc w:val="both"/>
              <w:rPr>
                <w:szCs w:val="24"/>
              </w:rPr>
            </w:pPr>
            <w:r>
              <w:rPr>
                <w:szCs w:val="24"/>
              </w:rPr>
              <w:t xml:space="preserve">x </w:t>
            </w:r>
          </w:p>
        </w:tc>
        <w:tc>
          <w:tcPr>
            <w:tcW w:w="1260" w:type="dxa"/>
            <w:vAlign w:val="center"/>
          </w:tcPr>
          <w:p w14:paraId="505DA8AB" w14:textId="77777777" w:rsidR="00F04C08" w:rsidRDefault="005067FF">
            <w:pPr>
              <w:jc w:val="both"/>
              <w:rPr>
                <w:szCs w:val="24"/>
              </w:rPr>
            </w:pPr>
            <w:r>
              <w:rPr>
                <w:szCs w:val="24"/>
              </w:rPr>
              <w:t>X</w:t>
            </w:r>
          </w:p>
        </w:tc>
        <w:tc>
          <w:tcPr>
            <w:tcW w:w="1260" w:type="dxa"/>
            <w:vAlign w:val="center"/>
          </w:tcPr>
          <w:p w14:paraId="341C961E" w14:textId="77777777" w:rsidR="00F04C08" w:rsidRDefault="005067FF">
            <w:pPr>
              <w:jc w:val="both"/>
              <w:rPr>
                <w:szCs w:val="24"/>
              </w:rPr>
            </w:pPr>
            <w:r>
              <w:rPr>
                <w:szCs w:val="24"/>
              </w:rPr>
              <w:t>x</w:t>
            </w:r>
          </w:p>
        </w:tc>
      </w:tr>
      <w:tr w:rsidR="00F04C08" w14:paraId="3026C51B" w14:textId="77777777">
        <w:trPr>
          <w:cantSplit/>
        </w:trPr>
        <w:tc>
          <w:tcPr>
            <w:tcW w:w="817" w:type="dxa"/>
          </w:tcPr>
          <w:p w14:paraId="70B0799C" w14:textId="77777777" w:rsidR="00F04C08" w:rsidRDefault="005067FF">
            <w:pPr>
              <w:jc w:val="center"/>
              <w:rPr>
                <w:szCs w:val="24"/>
              </w:rPr>
            </w:pPr>
            <w:r>
              <w:rPr>
                <w:szCs w:val="24"/>
              </w:rPr>
              <w:t>3.</w:t>
            </w:r>
          </w:p>
        </w:tc>
        <w:tc>
          <w:tcPr>
            <w:tcW w:w="5231" w:type="dxa"/>
          </w:tcPr>
          <w:p w14:paraId="3D363BF3" w14:textId="77777777" w:rsidR="00F04C08" w:rsidRDefault="005067FF">
            <w:pPr>
              <w:jc w:val="both"/>
              <w:rPr>
                <w:szCs w:val="24"/>
              </w:rPr>
            </w:pPr>
            <w:r>
              <w:rPr>
                <w:szCs w:val="24"/>
              </w:rPr>
              <w:t>Autorinis atlyginimas, pajamos, gautos iš sporto veiklos, atlikėjo veiklos</w:t>
            </w:r>
          </w:p>
        </w:tc>
        <w:tc>
          <w:tcPr>
            <w:tcW w:w="1260" w:type="dxa"/>
          </w:tcPr>
          <w:p w14:paraId="64A6B0DE" w14:textId="77777777" w:rsidR="00F04C08" w:rsidRDefault="00F04C08">
            <w:pPr>
              <w:jc w:val="both"/>
              <w:rPr>
                <w:szCs w:val="24"/>
              </w:rPr>
            </w:pPr>
          </w:p>
        </w:tc>
        <w:tc>
          <w:tcPr>
            <w:tcW w:w="1260" w:type="dxa"/>
          </w:tcPr>
          <w:p w14:paraId="69DC1B73" w14:textId="77777777" w:rsidR="00F04C08" w:rsidRDefault="00F04C08">
            <w:pPr>
              <w:jc w:val="both"/>
              <w:rPr>
                <w:szCs w:val="24"/>
              </w:rPr>
            </w:pPr>
          </w:p>
        </w:tc>
        <w:tc>
          <w:tcPr>
            <w:tcW w:w="1260" w:type="dxa"/>
          </w:tcPr>
          <w:p w14:paraId="3C15ECB6" w14:textId="77777777" w:rsidR="00F04C08" w:rsidRDefault="00F04C08">
            <w:pPr>
              <w:jc w:val="both"/>
              <w:rPr>
                <w:szCs w:val="24"/>
              </w:rPr>
            </w:pPr>
          </w:p>
        </w:tc>
      </w:tr>
      <w:tr w:rsidR="00F04C08" w14:paraId="50EB63CD" w14:textId="77777777">
        <w:trPr>
          <w:cantSplit/>
        </w:trPr>
        <w:tc>
          <w:tcPr>
            <w:tcW w:w="817" w:type="dxa"/>
          </w:tcPr>
          <w:p w14:paraId="5A645F1E" w14:textId="77777777" w:rsidR="00F04C08" w:rsidRDefault="005067FF">
            <w:pPr>
              <w:jc w:val="center"/>
              <w:rPr>
                <w:szCs w:val="24"/>
              </w:rPr>
            </w:pPr>
            <w:r>
              <w:rPr>
                <w:szCs w:val="24"/>
              </w:rPr>
              <w:t>4.</w:t>
            </w:r>
          </w:p>
        </w:tc>
        <w:tc>
          <w:tcPr>
            <w:tcW w:w="5231" w:type="dxa"/>
          </w:tcPr>
          <w:p w14:paraId="57A1F895" w14:textId="77777777" w:rsidR="00F04C08" w:rsidRDefault="005067FF">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šalpos išmokos, socialinio draudimo senatvės arba netekto darbingumo (invalidumo) pensijų priemokos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7BCA618A" w14:textId="77777777" w:rsidR="00F04C08" w:rsidRDefault="005067FF">
            <w:pPr>
              <w:jc w:val="both"/>
              <w:rPr>
                <w:szCs w:val="24"/>
              </w:rPr>
            </w:pPr>
            <w:r>
              <w:rPr>
                <w:szCs w:val="24"/>
              </w:rPr>
              <w:t xml:space="preserve">x </w:t>
            </w:r>
          </w:p>
        </w:tc>
        <w:tc>
          <w:tcPr>
            <w:tcW w:w="1260" w:type="dxa"/>
            <w:vAlign w:val="center"/>
          </w:tcPr>
          <w:p w14:paraId="1E0CDD2D" w14:textId="77777777" w:rsidR="00F04C08" w:rsidRDefault="005067FF">
            <w:pPr>
              <w:jc w:val="both"/>
              <w:rPr>
                <w:szCs w:val="24"/>
              </w:rPr>
            </w:pPr>
            <w:r>
              <w:rPr>
                <w:szCs w:val="24"/>
              </w:rPr>
              <w:t>X</w:t>
            </w:r>
          </w:p>
        </w:tc>
        <w:tc>
          <w:tcPr>
            <w:tcW w:w="1260" w:type="dxa"/>
            <w:vAlign w:val="center"/>
          </w:tcPr>
          <w:p w14:paraId="6E8DCC81" w14:textId="77777777" w:rsidR="00F04C08" w:rsidRDefault="005067FF">
            <w:pPr>
              <w:jc w:val="both"/>
              <w:rPr>
                <w:szCs w:val="24"/>
              </w:rPr>
            </w:pPr>
            <w:r>
              <w:rPr>
                <w:szCs w:val="24"/>
              </w:rPr>
              <w:t>x</w:t>
            </w:r>
          </w:p>
        </w:tc>
      </w:tr>
      <w:tr w:rsidR="00F04C08" w14:paraId="2695ED87" w14:textId="77777777">
        <w:trPr>
          <w:cantSplit/>
        </w:trPr>
        <w:tc>
          <w:tcPr>
            <w:tcW w:w="817" w:type="dxa"/>
          </w:tcPr>
          <w:p w14:paraId="7160A1E3" w14:textId="77777777" w:rsidR="00F04C08" w:rsidRDefault="005067FF">
            <w:pPr>
              <w:jc w:val="center"/>
              <w:rPr>
                <w:szCs w:val="24"/>
              </w:rPr>
            </w:pPr>
            <w:r>
              <w:rPr>
                <w:szCs w:val="24"/>
              </w:rPr>
              <w:t>5.</w:t>
            </w:r>
          </w:p>
        </w:tc>
        <w:tc>
          <w:tcPr>
            <w:tcW w:w="5231" w:type="dxa"/>
          </w:tcPr>
          <w:p w14:paraId="232F6951" w14:textId="77777777" w:rsidR="00F04C08" w:rsidRDefault="005067FF">
            <w:pPr>
              <w:jc w:val="both"/>
              <w:rPr>
                <w:szCs w:val="24"/>
              </w:rPr>
            </w:pPr>
            <w:r>
              <w:rPr>
                <w:szCs w:val="24"/>
              </w:rPr>
              <w:t>Valstybinės ir iš kitų žinybų gautos pensijos ar pensijų išmokos</w:t>
            </w:r>
          </w:p>
        </w:tc>
        <w:tc>
          <w:tcPr>
            <w:tcW w:w="1260" w:type="dxa"/>
          </w:tcPr>
          <w:p w14:paraId="6CE818F9" w14:textId="77777777" w:rsidR="00F04C08" w:rsidRDefault="00F04C08">
            <w:pPr>
              <w:jc w:val="both"/>
              <w:rPr>
                <w:szCs w:val="24"/>
              </w:rPr>
            </w:pPr>
          </w:p>
        </w:tc>
        <w:tc>
          <w:tcPr>
            <w:tcW w:w="1260" w:type="dxa"/>
          </w:tcPr>
          <w:p w14:paraId="1F12EC6A" w14:textId="77777777" w:rsidR="00F04C08" w:rsidRDefault="00F04C08">
            <w:pPr>
              <w:jc w:val="both"/>
              <w:rPr>
                <w:szCs w:val="24"/>
              </w:rPr>
            </w:pPr>
          </w:p>
        </w:tc>
        <w:tc>
          <w:tcPr>
            <w:tcW w:w="1260" w:type="dxa"/>
          </w:tcPr>
          <w:p w14:paraId="34045DF9" w14:textId="77777777" w:rsidR="00F04C08" w:rsidRDefault="00F04C08">
            <w:pPr>
              <w:jc w:val="both"/>
              <w:rPr>
                <w:szCs w:val="24"/>
              </w:rPr>
            </w:pPr>
          </w:p>
        </w:tc>
      </w:tr>
      <w:tr w:rsidR="00F04C08" w14:paraId="3763BEC6" w14:textId="77777777">
        <w:trPr>
          <w:cantSplit/>
        </w:trPr>
        <w:tc>
          <w:tcPr>
            <w:tcW w:w="817" w:type="dxa"/>
          </w:tcPr>
          <w:p w14:paraId="60C6263D" w14:textId="77777777" w:rsidR="00F04C08" w:rsidRDefault="005067FF">
            <w:pPr>
              <w:jc w:val="center"/>
              <w:rPr>
                <w:szCs w:val="24"/>
              </w:rPr>
            </w:pPr>
            <w:r>
              <w:rPr>
                <w:szCs w:val="24"/>
              </w:rPr>
              <w:t>6.</w:t>
            </w:r>
          </w:p>
        </w:tc>
        <w:tc>
          <w:tcPr>
            <w:tcW w:w="5231" w:type="dxa"/>
          </w:tcPr>
          <w:p w14:paraId="2CB5D5F7" w14:textId="77777777" w:rsidR="00F04C08" w:rsidRDefault="005067FF">
            <w:pPr>
              <w:tabs>
                <w:tab w:val="center" w:pos="4819"/>
                <w:tab w:val="right" w:pos="9638"/>
              </w:tabs>
              <w:jc w:val="both"/>
              <w:rPr>
                <w:szCs w:val="24"/>
                <w:lang w:eastAsia="x-none"/>
              </w:rPr>
            </w:pPr>
            <w:r>
              <w:rPr>
                <w:szCs w:val="24"/>
                <w:lang w:eastAsia="x-none"/>
              </w:rPr>
              <w:t>Dividendai</w:t>
            </w:r>
          </w:p>
        </w:tc>
        <w:tc>
          <w:tcPr>
            <w:tcW w:w="1260" w:type="dxa"/>
          </w:tcPr>
          <w:p w14:paraId="56DE3C78" w14:textId="77777777" w:rsidR="00F04C08" w:rsidRDefault="00F04C08">
            <w:pPr>
              <w:jc w:val="both"/>
              <w:rPr>
                <w:szCs w:val="24"/>
              </w:rPr>
            </w:pPr>
          </w:p>
        </w:tc>
        <w:tc>
          <w:tcPr>
            <w:tcW w:w="1260" w:type="dxa"/>
          </w:tcPr>
          <w:p w14:paraId="26C2BC55" w14:textId="77777777" w:rsidR="00F04C08" w:rsidRDefault="00F04C08">
            <w:pPr>
              <w:jc w:val="both"/>
              <w:rPr>
                <w:szCs w:val="24"/>
              </w:rPr>
            </w:pPr>
          </w:p>
        </w:tc>
        <w:tc>
          <w:tcPr>
            <w:tcW w:w="1260" w:type="dxa"/>
          </w:tcPr>
          <w:p w14:paraId="17BFE292" w14:textId="77777777" w:rsidR="00F04C08" w:rsidRDefault="00F04C08">
            <w:pPr>
              <w:jc w:val="both"/>
              <w:rPr>
                <w:szCs w:val="24"/>
              </w:rPr>
            </w:pPr>
          </w:p>
        </w:tc>
      </w:tr>
      <w:tr w:rsidR="00F04C08" w14:paraId="418534A7" w14:textId="77777777">
        <w:trPr>
          <w:cantSplit/>
        </w:trPr>
        <w:tc>
          <w:tcPr>
            <w:tcW w:w="817" w:type="dxa"/>
          </w:tcPr>
          <w:p w14:paraId="089A9391" w14:textId="77777777" w:rsidR="00F04C08" w:rsidRDefault="005067FF">
            <w:pPr>
              <w:jc w:val="center"/>
              <w:rPr>
                <w:szCs w:val="24"/>
              </w:rPr>
            </w:pPr>
            <w:r>
              <w:rPr>
                <w:szCs w:val="24"/>
              </w:rPr>
              <w:t>7.</w:t>
            </w:r>
          </w:p>
        </w:tc>
        <w:tc>
          <w:tcPr>
            <w:tcW w:w="5231" w:type="dxa"/>
          </w:tcPr>
          <w:p w14:paraId="2D1BC8CA" w14:textId="77777777" w:rsidR="00F04C08" w:rsidRDefault="005067FF">
            <w:pPr>
              <w:jc w:val="both"/>
              <w:rPr>
                <w:szCs w:val="24"/>
              </w:rPr>
            </w:pPr>
            <w:r>
              <w:rPr>
                <w:szCs w:val="24"/>
              </w:rPr>
              <w:t>Palūkanos</w:t>
            </w:r>
          </w:p>
        </w:tc>
        <w:tc>
          <w:tcPr>
            <w:tcW w:w="1260" w:type="dxa"/>
          </w:tcPr>
          <w:p w14:paraId="1DF2C02E" w14:textId="77777777" w:rsidR="00F04C08" w:rsidRDefault="00F04C08">
            <w:pPr>
              <w:jc w:val="both"/>
              <w:rPr>
                <w:szCs w:val="24"/>
              </w:rPr>
            </w:pPr>
          </w:p>
        </w:tc>
        <w:tc>
          <w:tcPr>
            <w:tcW w:w="1260" w:type="dxa"/>
          </w:tcPr>
          <w:p w14:paraId="04C3738A" w14:textId="77777777" w:rsidR="00F04C08" w:rsidRDefault="00F04C08">
            <w:pPr>
              <w:jc w:val="both"/>
              <w:rPr>
                <w:szCs w:val="24"/>
              </w:rPr>
            </w:pPr>
          </w:p>
        </w:tc>
        <w:tc>
          <w:tcPr>
            <w:tcW w:w="1260" w:type="dxa"/>
          </w:tcPr>
          <w:p w14:paraId="59342BE7" w14:textId="77777777" w:rsidR="00F04C08" w:rsidRDefault="00F04C08">
            <w:pPr>
              <w:jc w:val="both"/>
              <w:rPr>
                <w:szCs w:val="24"/>
              </w:rPr>
            </w:pPr>
          </w:p>
        </w:tc>
      </w:tr>
      <w:tr w:rsidR="00F04C08" w14:paraId="74715ED1" w14:textId="77777777">
        <w:trPr>
          <w:cantSplit/>
        </w:trPr>
        <w:tc>
          <w:tcPr>
            <w:tcW w:w="817" w:type="dxa"/>
          </w:tcPr>
          <w:p w14:paraId="2E41CE8C" w14:textId="77777777" w:rsidR="00F04C08" w:rsidRDefault="005067FF">
            <w:pPr>
              <w:jc w:val="center"/>
              <w:rPr>
                <w:szCs w:val="24"/>
              </w:rPr>
            </w:pPr>
            <w:r>
              <w:rPr>
                <w:szCs w:val="24"/>
              </w:rPr>
              <w:t>8.</w:t>
            </w:r>
          </w:p>
        </w:tc>
        <w:tc>
          <w:tcPr>
            <w:tcW w:w="5231" w:type="dxa"/>
          </w:tcPr>
          <w:p w14:paraId="2D9DAF92" w14:textId="77777777" w:rsidR="00F04C08" w:rsidRDefault="005067FF">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15653E4C" w14:textId="77777777" w:rsidR="00F04C08" w:rsidRDefault="00F04C08">
            <w:pPr>
              <w:jc w:val="both"/>
              <w:rPr>
                <w:szCs w:val="24"/>
              </w:rPr>
            </w:pPr>
          </w:p>
        </w:tc>
        <w:tc>
          <w:tcPr>
            <w:tcW w:w="1260" w:type="dxa"/>
          </w:tcPr>
          <w:p w14:paraId="68139D4F" w14:textId="77777777" w:rsidR="00F04C08" w:rsidRDefault="00F04C08">
            <w:pPr>
              <w:jc w:val="both"/>
              <w:rPr>
                <w:szCs w:val="24"/>
              </w:rPr>
            </w:pPr>
          </w:p>
        </w:tc>
        <w:tc>
          <w:tcPr>
            <w:tcW w:w="1260" w:type="dxa"/>
          </w:tcPr>
          <w:p w14:paraId="5386C646" w14:textId="77777777" w:rsidR="00F04C08" w:rsidRDefault="00F04C08">
            <w:pPr>
              <w:jc w:val="both"/>
              <w:rPr>
                <w:szCs w:val="24"/>
              </w:rPr>
            </w:pPr>
          </w:p>
        </w:tc>
      </w:tr>
      <w:tr w:rsidR="00F04C08" w14:paraId="0548A807" w14:textId="77777777">
        <w:trPr>
          <w:cantSplit/>
        </w:trPr>
        <w:tc>
          <w:tcPr>
            <w:tcW w:w="817" w:type="dxa"/>
          </w:tcPr>
          <w:p w14:paraId="3C4F6DA4" w14:textId="77777777" w:rsidR="00F04C08" w:rsidRDefault="005067FF">
            <w:pPr>
              <w:jc w:val="center"/>
              <w:rPr>
                <w:szCs w:val="24"/>
              </w:rPr>
            </w:pPr>
            <w:r>
              <w:rPr>
                <w:szCs w:val="24"/>
              </w:rPr>
              <w:t>9.</w:t>
            </w:r>
          </w:p>
        </w:tc>
        <w:tc>
          <w:tcPr>
            <w:tcW w:w="5231" w:type="dxa"/>
          </w:tcPr>
          <w:p w14:paraId="4E2DEDD7" w14:textId="77777777" w:rsidR="00F04C08" w:rsidRDefault="005067FF">
            <w:pPr>
              <w:jc w:val="both"/>
              <w:rPr>
                <w:szCs w:val="24"/>
              </w:rPr>
            </w:pPr>
            <w:r>
              <w:rPr>
                <w:szCs w:val="24"/>
              </w:rPr>
              <w:t xml:space="preserve">Individualios veiklos pajamos, gautos verčiantis veikla pagal verslo liudijimą </w:t>
            </w:r>
            <w:r>
              <w:rPr>
                <w:bCs/>
                <w:szCs w:val="24"/>
              </w:rPr>
              <w:t>(išskyrus asmenų iki 18 metų pajamas)</w:t>
            </w:r>
          </w:p>
        </w:tc>
        <w:tc>
          <w:tcPr>
            <w:tcW w:w="1260" w:type="dxa"/>
          </w:tcPr>
          <w:p w14:paraId="530A32F6" w14:textId="77777777" w:rsidR="00F04C08" w:rsidRDefault="00F04C08">
            <w:pPr>
              <w:jc w:val="both"/>
              <w:rPr>
                <w:szCs w:val="24"/>
              </w:rPr>
            </w:pPr>
          </w:p>
        </w:tc>
        <w:tc>
          <w:tcPr>
            <w:tcW w:w="1260" w:type="dxa"/>
          </w:tcPr>
          <w:p w14:paraId="4951E9BF" w14:textId="77777777" w:rsidR="00F04C08" w:rsidRDefault="00F04C08">
            <w:pPr>
              <w:jc w:val="both"/>
              <w:rPr>
                <w:szCs w:val="24"/>
              </w:rPr>
            </w:pPr>
          </w:p>
        </w:tc>
        <w:tc>
          <w:tcPr>
            <w:tcW w:w="1260" w:type="dxa"/>
          </w:tcPr>
          <w:p w14:paraId="6681312E" w14:textId="77777777" w:rsidR="00F04C08" w:rsidRDefault="00F04C08">
            <w:pPr>
              <w:jc w:val="both"/>
              <w:rPr>
                <w:szCs w:val="24"/>
              </w:rPr>
            </w:pPr>
          </w:p>
        </w:tc>
      </w:tr>
      <w:tr w:rsidR="00F04C08" w14:paraId="305973B6" w14:textId="77777777">
        <w:trPr>
          <w:cantSplit/>
        </w:trPr>
        <w:tc>
          <w:tcPr>
            <w:tcW w:w="817" w:type="dxa"/>
          </w:tcPr>
          <w:p w14:paraId="4F62C0C0" w14:textId="77777777" w:rsidR="00F04C08" w:rsidRDefault="005067FF">
            <w:pPr>
              <w:jc w:val="center"/>
              <w:rPr>
                <w:szCs w:val="24"/>
              </w:rPr>
            </w:pPr>
            <w:r>
              <w:rPr>
                <w:szCs w:val="24"/>
              </w:rPr>
              <w:t>9</w:t>
            </w:r>
            <w:r>
              <w:rPr>
                <w:szCs w:val="24"/>
                <w:vertAlign w:val="superscript"/>
              </w:rPr>
              <w:t>1</w:t>
            </w:r>
            <w:r>
              <w:rPr>
                <w:szCs w:val="24"/>
              </w:rPr>
              <w:t>.</w:t>
            </w:r>
          </w:p>
        </w:tc>
        <w:tc>
          <w:tcPr>
            <w:tcW w:w="5231" w:type="dxa"/>
          </w:tcPr>
          <w:p w14:paraId="1A896609" w14:textId="77777777" w:rsidR="00F04C08" w:rsidRDefault="005067FF">
            <w:pPr>
              <w:jc w:val="both"/>
              <w:rPr>
                <w:szCs w:val="24"/>
              </w:rPr>
            </w:pPr>
            <w:r>
              <w:rPr>
                <w:szCs w:val="24"/>
              </w:rPr>
              <w:t>70 procentų individualios veiklos pajamų, gautų verčiantis veikla pagal individualios veiklos vykdymo pažymą (išskyrus asmenų iki 18 metų pajamas)</w:t>
            </w:r>
          </w:p>
        </w:tc>
        <w:tc>
          <w:tcPr>
            <w:tcW w:w="1260" w:type="dxa"/>
          </w:tcPr>
          <w:p w14:paraId="241C2A68" w14:textId="77777777" w:rsidR="00F04C08" w:rsidRDefault="00F04C08">
            <w:pPr>
              <w:jc w:val="both"/>
              <w:rPr>
                <w:szCs w:val="24"/>
              </w:rPr>
            </w:pPr>
          </w:p>
        </w:tc>
        <w:tc>
          <w:tcPr>
            <w:tcW w:w="1260" w:type="dxa"/>
          </w:tcPr>
          <w:p w14:paraId="6793A807" w14:textId="77777777" w:rsidR="00F04C08" w:rsidRDefault="00F04C08">
            <w:pPr>
              <w:jc w:val="both"/>
              <w:rPr>
                <w:szCs w:val="24"/>
              </w:rPr>
            </w:pPr>
          </w:p>
        </w:tc>
        <w:tc>
          <w:tcPr>
            <w:tcW w:w="1260" w:type="dxa"/>
          </w:tcPr>
          <w:p w14:paraId="26A202FD" w14:textId="77777777" w:rsidR="00F04C08" w:rsidRDefault="00F04C08">
            <w:pPr>
              <w:jc w:val="both"/>
              <w:rPr>
                <w:szCs w:val="24"/>
              </w:rPr>
            </w:pPr>
          </w:p>
        </w:tc>
      </w:tr>
      <w:tr w:rsidR="00F04C08" w14:paraId="05EC0B81" w14:textId="77777777">
        <w:trPr>
          <w:cantSplit/>
        </w:trPr>
        <w:tc>
          <w:tcPr>
            <w:tcW w:w="817" w:type="dxa"/>
          </w:tcPr>
          <w:p w14:paraId="72B8D1C0" w14:textId="77777777" w:rsidR="00F04C08" w:rsidRDefault="005067FF">
            <w:pPr>
              <w:jc w:val="center"/>
              <w:rPr>
                <w:szCs w:val="24"/>
              </w:rPr>
            </w:pPr>
            <w:r>
              <w:rPr>
                <w:szCs w:val="24"/>
              </w:rPr>
              <w:lastRenderedPageBreak/>
              <w:t>10.</w:t>
            </w:r>
          </w:p>
        </w:tc>
        <w:tc>
          <w:tcPr>
            <w:tcW w:w="5231" w:type="dxa"/>
          </w:tcPr>
          <w:p w14:paraId="37539B47" w14:textId="77777777" w:rsidR="00F04C08" w:rsidRDefault="005067FF">
            <w:pPr>
              <w:jc w:val="both"/>
              <w:rPr>
                <w:szCs w:val="24"/>
              </w:rPr>
            </w:pPr>
            <w:r>
              <w:rPr>
                <w:szCs w:val="24"/>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1D78B542" w14:textId="77777777" w:rsidR="00F04C08" w:rsidRDefault="00F04C08">
            <w:pPr>
              <w:tabs>
                <w:tab w:val="center" w:pos="4819"/>
                <w:tab w:val="right" w:pos="9638"/>
              </w:tabs>
              <w:jc w:val="both"/>
              <w:rPr>
                <w:szCs w:val="24"/>
                <w:lang w:eastAsia="x-none"/>
              </w:rPr>
            </w:pPr>
          </w:p>
        </w:tc>
        <w:tc>
          <w:tcPr>
            <w:tcW w:w="1260" w:type="dxa"/>
          </w:tcPr>
          <w:p w14:paraId="3ACE5CE0" w14:textId="77777777" w:rsidR="00F04C08" w:rsidRDefault="00F04C08">
            <w:pPr>
              <w:jc w:val="both"/>
              <w:rPr>
                <w:szCs w:val="24"/>
              </w:rPr>
            </w:pPr>
          </w:p>
        </w:tc>
        <w:tc>
          <w:tcPr>
            <w:tcW w:w="1260" w:type="dxa"/>
          </w:tcPr>
          <w:p w14:paraId="19CDC42F" w14:textId="77777777" w:rsidR="00F04C08" w:rsidRDefault="00F04C08">
            <w:pPr>
              <w:jc w:val="both"/>
              <w:rPr>
                <w:szCs w:val="24"/>
              </w:rPr>
            </w:pPr>
          </w:p>
        </w:tc>
      </w:tr>
      <w:tr w:rsidR="00F04C08" w14:paraId="6E2F3B72" w14:textId="77777777">
        <w:trPr>
          <w:cantSplit/>
        </w:trPr>
        <w:tc>
          <w:tcPr>
            <w:tcW w:w="817" w:type="dxa"/>
          </w:tcPr>
          <w:p w14:paraId="4B8211D4" w14:textId="77777777" w:rsidR="00F04C08" w:rsidRDefault="005067FF">
            <w:pPr>
              <w:jc w:val="center"/>
              <w:rPr>
                <w:szCs w:val="24"/>
              </w:rPr>
            </w:pPr>
            <w:r>
              <w:rPr>
                <w:szCs w:val="24"/>
              </w:rPr>
              <w:t>11.</w:t>
            </w:r>
          </w:p>
        </w:tc>
        <w:tc>
          <w:tcPr>
            <w:tcW w:w="5231" w:type="dxa"/>
          </w:tcPr>
          <w:p w14:paraId="57F2D42C" w14:textId="77777777" w:rsidR="00F04C08" w:rsidRDefault="005067FF">
            <w:pPr>
              <w:jc w:val="both"/>
              <w:rPr>
                <w:szCs w:val="24"/>
              </w:rPr>
            </w:pPr>
            <w:r>
              <w:rPr>
                <w:szCs w:val="24"/>
              </w:rPr>
              <w:t>Išmokos žemės ūkio veiklai (tiesioginės ir kompensacinės išmokos)</w:t>
            </w:r>
          </w:p>
        </w:tc>
        <w:tc>
          <w:tcPr>
            <w:tcW w:w="1260" w:type="dxa"/>
            <w:vAlign w:val="center"/>
          </w:tcPr>
          <w:p w14:paraId="19C273E1" w14:textId="77777777" w:rsidR="00F04C08" w:rsidRDefault="005067FF">
            <w:pPr>
              <w:jc w:val="both"/>
              <w:rPr>
                <w:szCs w:val="24"/>
              </w:rPr>
            </w:pPr>
            <w:r>
              <w:rPr>
                <w:szCs w:val="24"/>
              </w:rPr>
              <w:t xml:space="preserve">x </w:t>
            </w:r>
          </w:p>
        </w:tc>
        <w:tc>
          <w:tcPr>
            <w:tcW w:w="1260" w:type="dxa"/>
            <w:vAlign w:val="center"/>
          </w:tcPr>
          <w:p w14:paraId="53E434B0" w14:textId="77777777" w:rsidR="00F04C08" w:rsidRDefault="005067FF">
            <w:pPr>
              <w:jc w:val="both"/>
              <w:rPr>
                <w:szCs w:val="24"/>
              </w:rPr>
            </w:pPr>
            <w:r>
              <w:rPr>
                <w:szCs w:val="24"/>
              </w:rPr>
              <w:t>X</w:t>
            </w:r>
          </w:p>
        </w:tc>
        <w:tc>
          <w:tcPr>
            <w:tcW w:w="1260" w:type="dxa"/>
            <w:vAlign w:val="center"/>
          </w:tcPr>
          <w:p w14:paraId="74C61562" w14:textId="77777777" w:rsidR="00F04C08" w:rsidRDefault="005067FF">
            <w:pPr>
              <w:jc w:val="both"/>
              <w:rPr>
                <w:szCs w:val="24"/>
              </w:rPr>
            </w:pPr>
            <w:r>
              <w:rPr>
                <w:szCs w:val="24"/>
              </w:rPr>
              <w:t>x</w:t>
            </w:r>
          </w:p>
        </w:tc>
      </w:tr>
      <w:tr w:rsidR="00F04C08" w14:paraId="1472BD88" w14:textId="77777777">
        <w:trPr>
          <w:cantSplit/>
        </w:trPr>
        <w:tc>
          <w:tcPr>
            <w:tcW w:w="817" w:type="dxa"/>
          </w:tcPr>
          <w:p w14:paraId="25088584" w14:textId="77777777" w:rsidR="00F04C08" w:rsidRDefault="005067FF">
            <w:pPr>
              <w:jc w:val="center"/>
              <w:rPr>
                <w:szCs w:val="24"/>
              </w:rPr>
            </w:pPr>
            <w:r>
              <w:rPr>
                <w:szCs w:val="24"/>
              </w:rPr>
              <w:t>12.</w:t>
            </w:r>
          </w:p>
        </w:tc>
        <w:tc>
          <w:tcPr>
            <w:tcW w:w="5231" w:type="dxa"/>
          </w:tcPr>
          <w:p w14:paraId="52F6F198" w14:textId="77777777" w:rsidR="00F04C08" w:rsidRDefault="005067FF">
            <w:pPr>
              <w:jc w:val="both"/>
              <w:rPr>
                <w:szCs w:val="24"/>
              </w:rPr>
            </w:pPr>
            <w:r>
              <w:rPr>
                <w:szCs w:val="24"/>
              </w:rPr>
              <w:t>Piniginės lėšos, gautos vaikui (įvaikiui) išlaikyti (alimentai)</w:t>
            </w:r>
          </w:p>
        </w:tc>
        <w:tc>
          <w:tcPr>
            <w:tcW w:w="1260" w:type="dxa"/>
          </w:tcPr>
          <w:p w14:paraId="669F297C" w14:textId="77777777" w:rsidR="00F04C08" w:rsidRDefault="00F04C08">
            <w:pPr>
              <w:jc w:val="both"/>
              <w:rPr>
                <w:szCs w:val="24"/>
              </w:rPr>
            </w:pPr>
          </w:p>
        </w:tc>
        <w:tc>
          <w:tcPr>
            <w:tcW w:w="1260" w:type="dxa"/>
          </w:tcPr>
          <w:p w14:paraId="03076F04" w14:textId="77777777" w:rsidR="00F04C08" w:rsidRDefault="00F04C08">
            <w:pPr>
              <w:jc w:val="both"/>
              <w:rPr>
                <w:szCs w:val="24"/>
              </w:rPr>
            </w:pPr>
          </w:p>
        </w:tc>
        <w:tc>
          <w:tcPr>
            <w:tcW w:w="1260" w:type="dxa"/>
          </w:tcPr>
          <w:p w14:paraId="4F3A8E52" w14:textId="77777777" w:rsidR="00F04C08" w:rsidRDefault="00F04C08">
            <w:pPr>
              <w:jc w:val="both"/>
              <w:rPr>
                <w:szCs w:val="24"/>
              </w:rPr>
            </w:pPr>
          </w:p>
        </w:tc>
      </w:tr>
      <w:tr w:rsidR="00F04C08" w14:paraId="71583D46" w14:textId="77777777">
        <w:trPr>
          <w:cantSplit/>
        </w:trPr>
        <w:tc>
          <w:tcPr>
            <w:tcW w:w="817" w:type="dxa"/>
          </w:tcPr>
          <w:p w14:paraId="10DDB771" w14:textId="77777777" w:rsidR="00F04C08" w:rsidRDefault="005067FF">
            <w:pPr>
              <w:jc w:val="center"/>
              <w:rPr>
                <w:szCs w:val="24"/>
              </w:rPr>
            </w:pPr>
            <w:r>
              <w:rPr>
                <w:szCs w:val="24"/>
              </w:rPr>
              <w:t>13.</w:t>
            </w:r>
          </w:p>
        </w:tc>
        <w:tc>
          <w:tcPr>
            <w:tcW w:w="5231" w:type="dxa"/>
          </w:tcPr>
          <w:p w14:paraId="24D323E6" w14:textId="77777777" w:rsidR="00F04C08" w:rsidRDefault="005067FF">
            <w:pPr>
              <w:jc w:val="both"/>
              <w:rPr>
                <w:szCs w:val="24"/>
              </w:rPr>
            </w:pPr>
            <w:r>
              <w:rPr>
                <w:bCs/>
                <w:szCs w:val="24"/>
              </w:rPr>
              <w:t>Išmokos, mokamos pagal Lietuvos Respublikos vaikų išlaikymo išmokų įstatymą</w:t>
            </w:r>
            <w:r>
              <w:rPr>
                <w:bCs/>
                <w:sz w:val="21"/>
                <w:szCs w:val="21"/>
              </w:rPr>
              <w:t xml:space="preserve"> </w:t>
            </w:r>
          </w:p>
        </w:tc>
        <w:tc>
          <w:tcPr>
            <w:tcW w:w="1260" w:type="dxa"/>
          </w:tcPr>
          <w:p w14:paraId="5314EAB9" w14:textId="77777777" w:rsidR="00F04C08" w:rsidRDefault="00F04C08">
            <w:pPr>
              <w:jc w:val="both"/>
              <w:rPr>
                <w:szCs w:val="24"/>
              </w:rPr>
            </w:pPr>
          </w:p>
        </w:tc>
        <w:tc>
          <w:tcPr>
            <w:tcW w:w="1260" w:type="dxa"/>
          </w:tcPr>
          <w:p w14:paraId="647D8F93" w14:textId="77777777" w:rsidR="00F04C08" w:rsidRDefault="00F04C08">
            <w:pPr>
              <w:jc w:val="both"/>
              <w:rPr>
                <w:szCs w:val="24"/>
              </w:rPr>
            </w:pPr>
          </w:p>
        </w:tc>
        <w:tc>
          <w:tcPr>
            <w:tcW w:w="1260" w:type="dxa"/>
          </w:tcPr>
          <w:p w14:paraId="3FF9E879" w14:textId="77777777" w:rsidR="00F04C08" w:rsidRDefault="00F04C08">
            <w:pPr>
              <w:jc w:val="both"/>
              <w:rPr>
                <w:szCs w:val="24"/>
              </w:rPr>
            </w:pPr>
          </w:p>
        </w:tc>
      </w:tr>
      <w:tr w:rsidR="00F04C08" w14:paraId="7016F119" w14:textId="77777777">
        <w:trPr>
          <w:cantSplit/>
        </w:trPr>
        <w:tc>
          <w:tcPr>
            <w:tcW w:w="817" w:type="dxa"/>
          </w:tcPr>
          <w:p w14:paraId="6133A608" w14:textId="77777777" w:rsidR="00F04C08" w:rsidRDefault="005067FF">
            <w:pPr>
              <w:jc w:val="center"/>
              <w:rPr>
                <w:szCs w:val="24"/>
              </w:rPr>
            </w:pPr>
            <w:r>
              <w:rPr>
                <w:szCs w:val="24"/>
              </w:rPr>
              <w:t>14.</w:t>
            </w:r>
          </w:p>
        </w:tc>
        <w:tc>
          <w:tcPr>
            <w:tcW w:w="5231" w:type="dxa"/>
            <w:vAlign w:val="center"/>
          </w:tcPr>
          <w:p w14:paraId="157567A3" w14:textId="77777777" w:rsidR="00F04C08" w:rsidRDefault="005067FF">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54158CD0" w14:textId="77777777" w:rsidR="00F04C08" w:rsidRDefault="005067FF">
            <w:pPr>
              <w:jc w:val="both"/>
              <w:rPr>
                <w:szCs w:val="24"/>
              </w:rPr>
            </w:pPr>
            <w:r>
              <w:rPr>
                <w:szCs w:val="24"/>
              </w:rPr>
              <w:t xml:space="preserve">x </w:t>
            </w:r>
          </w:p>
        </w:tc>
        <w:tc>
          <w:tcPr>
            <w:tcW w:w="1260" w:type="dxa"/>
            <w:vAlign w:val="center"/>
          </w:tcPr>
          <w:p w14:paraId="59C7F508" w14:textId="77777777" w:rsidR="00F04C08" w:rsidRDefault="005067FF">
            <w:pPr>
              <w:jc w:val="both"/>
              <w:rPr>
                <w:szCs w:val="24"/>
              </w:rPr>
            </w:pPr>
            <w:r>
              <w:rPr>
                <w:szCs w:val="24"/>
              </w:rPr>
              <w:t>X</w:t>
            </w:r>
          </w:p>
        </w:tc>
        <w:tc>
          <w:tcPr>
            <w:tcW w:w="1260" w:type="dxa"/>
            <w:vAlign w:val="center"/>
          </w:tcPr>
          <w:p w14:paraId="67101C34" w14:textId="77777777" w:rsidR="00F04C08" w:rsidRDefault="005067FF">
            <w:pPr>
              <w:jc w:val="both"/>
              <w:rPr>
                <w:szCs w:val="24"/>
              </w:rPr>
            </w:pPr>
            <w:r>
              <w:rPr>
                <w:szCs w:val="24"/>
              </w:rPr>
              <w:t>x</w:t>
            </w:r>
          </w:p>
        </w:tc>
      </w:tr>
      <w:tr w:rsidR="00F04C08" w14:paraId="5D124BF8" w14:textId="77777777">
        <w:trPr>
          <w:cantSplit/>
        </w:trPr>
        <w:tc>
          <w:tcPr>
            <w:tcW w:w="817" w:type="dxa"/>
          </w:tcPr>
          <w:p w14:paraId="3B2C2FBD" w14:textId="77777777" w:rsidR="00F04C08" w:rsidRDefault="005067FF">
            <w:pPr>
              <w:jc w:val="center"/>
              <w:rPr>
                <w:szCs w:val="24"/>
              </w:rPr>
            </w:pPr>
            <w:r>
              <w:rPr>
                <w:szCs w:val="24"/>
              </w:rPr>
              <w:t>15.</w:t>
            </w:r>
          </w:p>
        </w:tc>
        <w:tc>
          <w:tcPr>
            <w:tcW w:w="5231" w:type="dxa"/>
          </w:tcPr>
          <w:p w14:paraId="29302F9E" w14:textId="77777777" w:rsidR="00F04C08" w:rsidRDefault="005067FF">
            <w:pPr>
              <w:jc w:val="both"/>
              <w:rPr>
                <w:szCs w:val="24"/>
              </w:rPr>
            </w:pPr>
            <w:r>
              <w:rPr>
                <w:szCs w:val="24"/>
              </w:rPr>
              <w:t>Išeitinė išmoka</w:t>
            </w:r>
            <w:r>
              <w:rPr>
                <w:sz w:val="22"/>
                <w:szCs w:val="22"/>
              </w:rPr>
              <w:t xml:space="preserve"> </w:t>
            </w:r>
            <w:r>
              <w:rPr>
                <w:szCs w:val="24"/>
              </w:rPr>
              <w:t>nutraukiant darbo sutartį arba atleidžiamam iš pareigų valstybės tarnautojui</w:t>
            </w:r>
          </w:p>
        </w:tc>
        <w:tc>
          <w:tcPr>
            <w:tcW w:w="1260" w:type="dxa"/>
          </w:tcPr>
          <w:p w14:paraId="389F7E97" w14:textId="77777777" w:rsidR="00F04C08" w:rsidRDefault="00F04C08">
            <w:pPr>
              <w:jc w:val="both"/>
              <w:rPr>
                <w:szCs w:val="24"/>
              </w:rPr>
            </w:pPr>
          </w:p>
        </w:tc>
        <w:tc>
          <w:tcPr>
            <w:tcW w:w="1260" w:type="dxa"/>
          </w:tcPr>
          <w:p w14:paraId="59C8378D" w14:textId="77777777" w:rsidR="00F04C08" w:rsidRDefault="00F04C08">
            <w:pPr>
              <w:jc w:val="both"/>
              <w:rPr>
                <w:szCs w:val="24"/>
              </w:rPr>
            </w:pPr>
          </w:p>
        </w:tc>
        <w:tc>
          <w:tcPr>
            <w:tcW w:w="1260" w:type="dxa"/>
          </w:tcPr>
          <w:p w14:paraId="71080E1C" w14:textId="77777777" w:rsidR="00F04C08" w:rsidRDefault="00F04C08">
            <w:pPr>
              <w:jc w:val="both"/>
              <w:rPr>
                <w:szCs w:val="24"/>
              </w:rPr>
            </w:pPr>
          </w:p>
        </w:tc>
      </w:tr>
      <w:tr w:rsidR="00F04C08" w14:paraId="01DACDD6" w14:textId="77777777">
        <w:trPr>
          <w:cantSplit/>
        </w:trPr>
        <w:tc>
          <w:tcPr>
            <w:tcW w:w="817" w:type="dxa"/>
          </w:tcPr>
          <w:p w14:paraId="21F9566B" w14:textId="77777777" w:rsidR="00F04C08" w:rsidRDefault="005067FF">
            <w:pPr>
              <w:jc w:val="center"/>
              <w:rPr>
                <w:szCs w:val="24"/>
              </w:rPr>
            </w:pPr>
            <w:r>
              <w:rPr>
                <w:szCs w:val="24"/>
              </w:rPr>
              <w:t>16.</w:t>
            </w:r>
          </w:p>
        </w:tc>
        <w:tc>
          <w:tcPr>
            <w:tcW w:w="5231" w:type="dxa"/>
          </w:tcPr>
          <w:p w14:paraId="7574FADE" w14:textId="77777777" w:rsidR="00F04C08" w:rsidRDefault="005067FF">
            <w:pPr>
              <w:jc w:val="both"/>
              <w:rPr>
                <w:szCs w:val="24"/>
              </w:rPr>
            </w:pPr>
            <w:r>
              <w:rPr>
                <w:color w:val="000000"/>
                <w:szCs w:val="24"/>
                <w:lang w:eastAsia="lt-LT"/>
              </w:rPr>
              <w:t>Ligos, profesinės reabilitacijos, motinystės, tėvystės, vaiko priežiūros išmokos</w:t>
            </w:r>
          </w:p>
        </w:tc>
        <w:tc>
          <w:tcPr>
            <w:tcW w:w="1260" w:type="dxa"/>
            <w:vAlign w:val="center"/>
          </w:tcPr>
          <w:p w14:paraId="23C9191A" w14:textId="77777777" w:rsidR="00F04C08" w:rsidRDefault="005067FF">
            <w:pPr>
              <w:jc w:val="both"/>
              <w:rPr>
                <w:szCs w:val="24"/>
              </w:rPr>
            </w:pPr>
            <w:r>
              <w:rPr>
                <w:szCs w:val="24"/>
              </w:rPr>
              <w:t>x</w:t>
            </w:r>
          </w:p>
        </w:tc>
        <w:tc>
          <w:tcPr>
            <w:tcW w:w="1260" w:type="dxa"/>
            <w:vAlign w:val="center"/>
          </w:tcPr>
          <w:p w14:paraId="74D4B70F" w14:textId="77777777" w:rsidR="00F04C08" w:rsidRDefault="005067FF">
            <w:pPr>
              <w:jc w:val="both"/>
              <w:rPr>
                <w:szCs w:val="24"/>
              </w:rPr>
            </w:pPr>
            <w:r>
              <w:rPr>
                <w:szCs w:val="24"/>
              </w:rPr>
              <w:t>X</w:t>
            </w:r>
          </w:p>
        </w:tc>
        <w:tc>
          <w:tcPr>
            <w:tcW w:w="1260" w:type="dxa"/>
            <w:vAlign w:val="center"/>
          </w:tcPr>
          <w:p w14:paraId="1F7FB8A1" w14:textId="77777777" w:rsidR="00F04C08" w:rsidRDefault="005067FF">
            <w:pPr>
              <w:jc w:val="both"/>
              <w:rPr>
                <w:szCs w:val="24"/>
              </w:rPr>
            </w:pPr>
            <w:r>
              <w:rPr>
                <w:szCs w:val="24"/>
              </w:rPr>
              <w:t>x</w:t>
            </w:r>
          </w:p>
        </w:tc>
      </w:tr>
      <w:tr w:rsidR="00F04C08" w14:paraId="7660F781" w14:textId="77777777">
        <w:trPr>
          <w:cantSplit/>
        </w:trPr>
        <w:tc>
          <w:tcPr>
            <w:tcW w:w="817" w:type="dxa"/>
          </w:tcPr>
          <w:p w14:paraId="421739F2" w14:textId="77777777" w:rsidR="00F04C08" w:rsidRDefault="005067FF">
            <w:pPr>
              <w:jc w:val="center"/>
              <w:rPr>
                <w:szCs w:val="24"/>
              </w:rPr>
            </w:pPr>
            <w:r>
              <w:rPr>
                <w:szCs w:val="24"/>
              </w:rPr>
              <w:t>17.</w:t>
            </w:r>
          </w:p>
        </w:tc>
        <w:tc>
          <w:tcPr>
            <w:tcW w:w="5231" w:type="dxa"/>
          </w:tcPr>
          <w:p w14:paraId="1016E365" w14:textId="77777777" w:rsidR="00F04C08" w:rsidRDefault="005067FF">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591E4214" w14:textId="77777777" w:rsidR="00F04C08" w:rsidRDefault="00F04C08">
            <w:pPr>
              <w:jc w:val="both"/>
              <w:rPr>
                <w:szCs w:val="24"/>
              </w:rPr>
            </w:pPr>
          </w:p>
        </w:tc>
        <w:tc>
          <w:tcPr>
            <w:tcW w:w="1260" w:type="dxa"/>
            <w:vAlign w:val="center"/>
          </w:tcPr>
          <w:p w14:paraId="78D9CF6E" w14:textId="77777777" w:rsidR="00F04C08" w:rsidRDefault="00F04C08">
            <w:pPr>
              <w:jc w:val="both"/>
              <w:rPr>
                <w:szCs w:val="24"/>
              </w:rPr>
            </w:pPr>
          </w:p>
        </w:tc>
        <w:tc>
          <w:tcPr>
            <w:tcW w:w="1260" w:type="dxa"/>
            <w:vAlign w:val="center"/>
          </w:tcPr>
          <w:p w14:paraId="56F7AAD1" w14:textId="77777777" w:rsidR="00F04C08" w:rsidRDefault="00F04C08">
            <w:pPr>
              <w:jc w:val="both"/>
              <w:rPr>
                <w:szCs w:val="24"/>
              </w:rPr>
            </w:pPr>
          </w:p>
        </w:tc>
      </w:tr>
      <w:tr w:rsidR="00F04C08" w14:paraId="530F92AE" w14:textId="77777777">
        <w:trPr>
          <w:cantSplit/>
        </w:trPr>
        <w:tc>
          <w:tcPr>
            <w:tcW w:w="817" w:type="dxa"/>
          </w:tcPr>
          <w:p w14:paraId="0103F911" w14:textId="77777777" w:rsidR="00F04C08" w:rsidRDefault="005067FF">
            <w:pPr>
              <w:jc w:val="center"/>
              <w:rPr>
                <w:szCs w:val="24"/>
              </w:rPr>
            </w:pPr>
            <w:r>
              <w:rPr>
                <w:szCs w:val="24"/>
              </w:rPr>
              <w:t>18.</w:t>
            </w:r>
          </w:p>
        </w:tc>
        <w:tc>
          <w:tcPr>
            <w:tcW w:w="5231" w:type="dxa"/>
          </w:tcPr>
          <w:p w14:paraId="1076B58E" w14:textId="77777777" w:rsidR="00F04C08" w:rsidRDefault="005067FF">
            <w:pPr>
              <w:jc w:val="both"/>
              <w:rPr>
                <w:szCs w:val="24"/>
              </w:rPr>
            </w:pPr>
            <w:r>
              <w:rPr>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351FBACA" w14:textId="77777777" w:rsidR="00F04C08" w:rsidRDefault="00F04C08">
            <w:pPr>
              <w:jc w:val="both"/>
              <w:rPr>
                <w:szCs w:val="24"/>
              </w:rPr>
            </w:pPr>
          </w:p>
        </w:tc>
        <w:tc>
          <w:tcPr>
            <w:tcW w:w="1260" w:type="dxa"/>
            <w:vAlign w:val="center"/>
          </w:tcPr>
          <w:p w14:paraId="1D4DB130" w14:textId="77777777" w:rsidR="00F04C08" w:rsidRDefault="00F04C08">
            <w:pPr>
              <w:jc w:val="both"/>
              <w:rPr>
                <w:szCs w:val="24"/>
              </w:rPr>
            </w:pPr>
          </w:p>
        </w:tc>
        <w:tc>
          <w:tcPr>
            <w:tcW w:w="1260" w:type="dxa"/>
            <w:vAlign w:val="center"/>
          </w:tcPr>
          <w:p w14:paraId="48933971" w14:textId="77777777" w:rsidR="00F04C08" w:rsidRDefault="00F04C08">
            <w:pPr>
              <w:jc w:val="both"/>
              <w:rPr>
                <w:szCs w:val="24"/>
              </w:rPr>
            </w:pPr>
          </w:p>
        </w:tc>
      </w:tr>
      <w:tr w:rsidR="00F04C08" w14:paraId="0544FFD5" w14:textId="77777777">
        <w:trPr>
          <w:cantSplit/>
        </w:trPr>
        <w:tc>
          <w:tcPr>
            <w:tcW w:w="817" w:type="dxa"/>
          </w:tcPr>
          <w:p w14:paraId="177B11A7" w14:textId="77777777" w:rsidR="00F04C08" w:rsidRDefault="005067FF">
            <w:pPr>
              <w:jc w:val="center"/>
              <w:rPr>
                <w:szCs w:val="24"/>
              </w:rPr>
            </w:pPr>
            <w:r>
              <w:rPr>
                <w:szCs w:val="24"/>
              </w:rPr>
              <w:t>19.</w:t>
            </w:r>
          </w:p>
        </w:tc>
        <w:tc>
          <w:tcPr>
            <w:tcW w:w="5231" w:type="dxa"/>
          </w:tcPr>
          <w:p w14:paraId="6760F17B" w14:textId="77777777" w:rsidR="00F04C08" w:rsidRDefault="005067FF">
            <w:pPr>
              <w:jc w:val="both"/>
              <w:rPr>
                <w:szCs w:val="24"/>
              </w:rPr>
            </w:pPr>
            <w:r>
              <w:rPr>
                <w:szCs w:val="24"/>
              </w:rPr>
              <w:t>Turto pardavimo pajamos, išskyrus įskaitomas į turtą</w:t>
            </w:r>
          </w:p>
        </w:tc>
        <w:tc>
          <w:tcPr>
            <w:tcW w:w="1260" w:type="dxa"/>
            <w:vAlign w:val="center"/>
          </w:tcPr>
          <w:p w14:paraId="0D1CF645" w14:textId="77777777" w:rsidR="00F04C08" w:rsidRDefault="00F04C08">
            <w:pPr>
              <w:jc w:val="both"/>
              <w:rPr>
                <w:szCs w:val="24"/>
              </w:rPr>
            </w:pPr>
          </w:p>
        </w:tc>
        <w:tc>
          <w:tcPr>
            <w:tcW w:w="1260" w:type="dxa"/>
            <w:vAlign w:val="center"/>
          </w:tcPr>
          <w:p w14:paraId="2B206ED6" w14:textId="77777777" w:rsidR="00F04C08" w:rsidRDefault="00F04C08">
            <w:pPr>
              <w:jc w:val="both"/>
              <w:rPr>
                <w:szCs w:val="24"/>
              </w:rPr>
            </w:pPr>
          </w:p>
        </w:tc>
        <w:tc>
          <w:tcPr>
            <w:tcW w:w="1260" w:type="dxa"/>
            <w:vAlign w:val="center"/>
          </w:tcPr>
          <w:p w14:paraId="1648E34F" w14:textId="77777777" w:rsidR="00F04C08" w:rsidRDefault="00F04C08">
            <w:pPr>
              <w:jc w:val="both"/>
              <w:rPr>
                <w:szCs w:val="24"/>
              </w:rPr>
            </w:pPr>
          </w:p>
        </w:tc>
      </w:tr>
      <w:tr w:rsidR="00F04C08" w14:paraId="6DFD06A4" w14:textId="77777777">
        <w:trPr>
          <w:cantSplit/>
        </w:trPr>
        <w:tc>
          <w:tcPr>
            <w:tcW w:w="817" w:type="dxa"/>
          </w:tcPr>
          <w:p w14:paraId="43172F59" w14:textId="77777777" w:rsidR="00F04C08" w:rsidRDefault="005067FF">
            <w:pPr>
              <w:jc w:val="center"/>
              <w:rPr>
                <w:szCs w:val="24"/>
              </w:rPr>
            </w:pPr>
            <w:r>
              <w:rPr>
                <w:szCs w:val="24"/>
              </w:rPr>
              <w:t>20.</w:t>
            </w:r>
          </w:p>
        </w:tc>
        <w:tc>
          <w:tcPr>
            <w:tcW w:w="5231" w:type="dxa"/>
          </w:tcPr>
          <w:p w14:paraId="6B80402C" w14:textId="77777777" w:rsidR="00F04C08" w:rsidRDefault="005067FF">
            <w:pPr>
              <w:jc w:val="both"/>
              <w:rPr>
                <w:szCs w:val="24"/>
              </w:rPr>
            </w:pPr>
            <w:r>
              <w:rPr>
                <w:szCs w:val="24"/>
              </w:rPr>
              <w:t>Pajamos už kilnojamojo ar nekilnojamojo daikto nuomą</w:t>
            </w:r>
          </w:p>
        </w:tc>
        <w:tc>
          <w:tcPr>
            <w:tcW w:w="1260" w:type="dxa"/>
            <w:vAlign w:val="center"/>
          </w:tcPr>
          <w:p w14:paraId="322AC5D5" w14:textId="77777777" w:rsidR="00F04C08" w:rsidRDefault="00F04C08">
            <w:pPr>
              <w:jc w:val="both"/>
              <w:rPr>
                <w:szCs w:val="24"/>
              </w:rPr>
            </w:pPr>
          </w:p>
        </w:tc>
        <w:tc>
          <w:tcPr>
            <w:tcW w:w="1260" w:type="dxa"/>
            <w:vAlign w:val="center"/>
          </w:tcPr>
          <w:p w14:paraId="2DF43AF2" w14:textId="77777777" w:rsidR="00F04C08" w:rsidRDefault="00F04C08">
            <w:pPr>
              <w:jc w:val="both"/>
              <w:rPr>
                <w:szCs w:val="24"/>
              </w:rPr>
            </w:pPr>
          </w:p>
        </w:tc>
        <w:tc>
          <w:tcPr>
            <w:tcW w:w="1260" w:type="dxa"/>
            <w:vAlign w:val="center"/>
          </w:tcPr>
          <w:p w14:paraId="0D862318" w14:textId="77777777" w:rsidR="00F04C08" w:rsidRDefault="00F04C08">
            <w:pPr>
              <w:jc w:val="both"/>
              <w:rPr>
                <w:szCs w:val="24"/>
              </w:rPr>
            </w:pPr>
          </w:p>
        </w:tc>
      </w:tr>
      <w:tr w:rsidR="00F04C08" w14:paraId="1AD57F3C" w14:textId="77777777">
        <w:trPr>
          <w:cantSplit/>
        </w:trPr>
        <w:tc>
          <w:tcPr>
            <w:tcW w:w="817" w:type="dxa"/>
          </w:tcPr>
          <w:p w14:paraId="1EF4A0E4" w14:textId="77777777" w:rsidR="00F04C08" w:rsidRDefault="005067FF">
            <w:pPr>
              <w:jc w:val="center"/>
              <w:rPr>
                <w:szCs w:val="24"/>
              </w:rPr>
            </w:pPr>
            <w:r>
              <w:rPr>
                <w:szCs w:val="24"/>
              </w:rPr>
              <w:t>21.</w:t>
            </w:r>
          </w:p>
        </w:tc>
        <w:tc>
          <w:tcPr>
            <w:tcW w:w="5231" w:type="dxa"/>
          </w:tcPr>
          <w:p w14:paraId="29CD001B" w14:textId="77777777" w:rsidR="00F04C08" w:rsidRDefault="005067FF">
            <w:pPr>
              <w:jc w:val="both"/>
              <w:rPr>
                <w:szCs w:val="24"/>
              </w:rPr>
            </w:pPr>
            <w:r>
              <w:rPr>
                <w:szCs w:val="24"/>
              </w:rPr>
              <w:t>Loterijų ar kitų žaidimų laimėjimai, prizai</w:t>
            </w:r>
          </w:p>
        </w:tc>
        <w:tc>
          <w:tcPr>
            <w:tcW w:w="1260" w:type="dxa"/>
            <w:vAlign w:val="center"/>
          </w:tcPr>
          <w:p w14:paraId="3889C4E8" w14:textId="77777777" w:rsidR="00F04C08" w:rsidRDefault="00F04C08">
            <w:pPr>
              <w:jc w:val="both"/>
              <w:rPr>
                <w:szCs w:val="24"/>
              </w:rPr>
            </w:pPr>
          </w:p>
        </w:tc>
        <w:tc>
          <w:tcPr>
            <w:tcW w:w="1260" w:type="dxa"/>
            <w:vAlign w:val="center"/>
          </w:tcPr>
          <w:p w14:paraId="1853BB7F" w14:textId="77777777" w:rsidR="00F04C08" w:rsidRDefault="00F04C08">
            <w:pPr>
              <w:jc w:val="both"/>
              <w:rPr>
                <w:szCs w:val="24"/>
              </w:rPr>
            </w:pPr>
          </w:p>
        </w:tc>
        <w:tc>
          <w:tcPr>
            <w:tcW w:w="1260" w:type="dxa"/>
            <w:vAlign w:val="center"/>
          </w:tcPr>
          <w:p w14:paraId="5F4CA7FD" w14:textId="77777777" w:rsidR="00F04C08" w:rsidRDefault="00F04C08">
            <w:pPr>
              <w:jc w:val="both"/>
              <w:rPr>
                <w:szCs w:val="24"/>
              </w:rPr>
            </w:pPr>
          </w:p>
        </w:tc>
      </w:tr>
      <w:tr w:rsidR="00F04C08" w14:paraId="043BFAFB" w14:textId="77777777">
        <w:trPr>
          <w:cantSplit/>
        </w:trPr>
        <w:tc>
          <w:tcPr>
            <w:tcW w:w="817" w:type="dxa"/>
          </w:tcPr>
          <w:p w14:paraId="0B7EF0F9" w14:textId="77777777" w:rsidR="00F04C08" w:rsidRDefault="005067FF">
            <w:pPr>
              <w:jc w:val="center"/>
              <w:rPr>
                <w:szCs w:val="24"/>
              </w:rPr>
            </w:pPr>
            <w:r>
              <w:rPr>
                <w:szCs w:val="24"/>
              </w:rPr>
              <w:lastRenderedPageBreak/>
              <w:t>22.</w:t>
            </w:r>
          </w:p>
        </w:tc>
        <w:tc>
          <w:tcPr>
            <w:tcW w:w="5231" w:type="dxa"/>
          </w:tcPr>
          <w:p w14:paraId="1FEF4192" w14:textId="77777777" w:rsidR="00F04C08" w:rsidRDefault="005067FF">
            <w:pPr>
              <w:jc w:val="both"/>
              <w:rPr>
                <w:szCs w:val="24"/>
              </w:rPr>
            </w:pPr>
            <w:r>
              <w:rPr>
                <w:szCs w:val="24"/>
              </w:rPr>
              <w:t xml:space="preserve">Stipendijos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38B351F6" w14:textId="77777777" w:rsidR="00F04C08" w:rsidRDefault="00F04C08">
            <w:pPr>
              <w:jc w:val="both"/>
              <w:rPr>
                <w:szCs w:val="24"/>
              </w:rPr>
            </w:pPr>
          </w:p>
        </w:tc>
        <w:tc>
          <w:tcPr>
            <w:tcW w:w="1260" w:type="dxa"/>
          </w:tcPr>
          <w:p w14:paraId="525C0EA0" w14:textId="77777777" w:rsidR="00F04C08" w:rsidRDefault="00F04C08">
            <w:pPr>
              <w:jc w:val="both"/>
              <w:rPr>
                <w:szCs w:val="24"/>
              </w:rPr>
            </w:pPr>
          </w:p>
        </w:tc>
        <w:tc>
          <w:tcPr>
            <w:tcW w:w="1260" w:type="dxa"/>
          </w:tcPr>
          <w:p w14:paraId="30A9FC2C" w14:textId="77777777" w:rsidR="00F04C08" w:rsidRDefault="00F04C08">
            <w:pPr>
              <w:jc w:val="both"/>
              <w:rPr>
                <w:szCs w:val="24"/>
              </w:rPr>
            </w:pPr>
          </w:p>
        </w:tc>
      </w:tr>
      <w:tr w:rsidR="00F04C08" w14:paraId="1174BBFC" w14:textId="77777777">
        <w:trPr>
          <w:cantSplit/>
        </w:trPr>
        <w:tc>
          <w:tcPr>
            <w:tcW w:w="817" w:type="dxa"/>
          </w:tcPr>
          <w:p w14:paraId="0C181E3E" w14:textId="77777777" w:rsidR="00F04C08" w:rsidRDefault="005067FF">
            <w:pPr>
              <w:jc w:val="center"/>
              <w:rPr>
                <w:szCs w:val="24"/>
              </w:rPr>
            </w:pPr>
            <w:r>
              <w:rPr>
                <w:szCs w:val="24"/>
              </w:rPr>
              <w:t>23.</w:t>
            </w:r>
          </w:p>
        </w:tc>
        <w:tc>
          <w:tcPr>
            <w:tcW w:w="5231" w:type="dxa"/>
          </w:tcPr>
          <w:p w14:paraId="144CE6B3" w14:textId="77777777" w:rsidR="00F04C08" w:rsidRDefault="005067FF">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653B2104" w14:textId="77777777" w:rsidR="00F04C08" w:rsidRDefault="00F04C08">
            <w:pPr>
              <w:jc w:val="both"/>
              <w:rPr>
                <w:szCs w:val="24"/>
              </w:rPr>
            </w:pPr>
          </w:p>
        </w:tc>
        <w:tc>
          <w:tcPr>
            <w:tcW w:w="1260" w:type="dxa"/>
          </w:tcPr>
          <w:p w14:paraId="286E74F1" w14:textId="77777777" w:rsidR="00F04C08" w:rsidRDefault="00F04C08">
            <w:pPr>
              <w:jc w:val="both"/>
              <w:rPr>
                <w:szCs w:val="24"/>
              </w:rPr>
            </w:pPr>
          </w:p>
        </w:tc>
        <w:tc>
          <w:tcPr>
            <w:tcW w:w="1260" w:type="dxa"/>
          </w:tcPr>
          <w:p w14:paraId="3088F6E7" w14:textId="77777777" w:rsidR="00F04C08" w:rsidRDefault="00F04C08">
            <w:pPr>
              <w:jc w:val="both"/>
              <w:rPr>
                <w:szCs w:val="24"/>
              </w:rPr>
            </w:pPr>
          </w:p>
        </w:tc>
      </w:tr>
      <w:tr w:rsidR="00F04C08" w14:paraId="0FD15310" w14:textId="77777777">
        <w:trPr>
          <w:cantSplit/>
        </w:trPr>
        <w:tc>
          <w:tcPr>
            <w:tcW w:w="817" w:type="dxa"/>
          </w:tcPr>
          <w:p w14:paraId="465C71A3" w14:textId="77777777" w:rsidR="00F04C08" w:rsidRDefault="005067FF">
            <w:pPr>
              <w:jc w:val="center"/>
              <w:rPr>
                <w:szCs w:val="24"/>
              </w:rPr>
            </w:pPr>
            <w:r>
              <w:rPr>
                <w:szCs w:val="24"/>
              </w:rPr>
              <w:t>24.</w:t>
            </w:r>
          </w:p>
        </w:tc>
        <w:tc>
          <w:tcPr>
            <w:tcW w:w="5231" w:type="dxa"/>
          </w:tcPr>
          <w:p w14:paraId="638051CE" w14:textId="77777777" w:rsidR="00F04C08" w:rsidRDefault="005067FF">
            <w:pPr>
              <w:jc w:val="both"/>
              <w:rPr>
                <w:szCs w:val="24"/>
              </w:rPr>
            </w:pPr>
            <w:r>
              <w:rPr>
                <w:szCs w:val="24"/>
              </w:rPr>
              <w:t>Gautos dovanų piniginės lėšos</w:t>
            </w:r>
          </w:p>
        </w:tc>
        <w:tc>
          <w:tcPr>
            <w:tcW w:w="1260" w:type="dxa"/>
          </w:tcPr>
          <w:p w14:paraId="4CCF32A3" w14:textId="77777777" w:rsidR="00F04C08" w:rsidRDefault="00F04C08">
            <w:pPr>
              <w:jc w:val="both"/>
              <w:rPr>
                <w:szCs w:val="24"/>
              </w:rPr>
            </w:pPr>
          </w:p>
        </w:tc>
        <w:tc>
          <w:tcPr>
            <w:tcW w:w="1260" w:type="dxa"/>
          </w:tcPr>
          <w:p w14:paraId="43D67925" w14:textId="77777777" w:rsidR="00F04C08" w:rsidRDefault="00F04C08">
            <w:pPr>
              <w:jc w:val="both"/>
              <w:rPr>
                <w:szCs w:val="24"/>
              </w:rPr>
            </w:pPr>
          </w:p>
        </w:tc>
        <w:tc>
          <w:tcPr>
            <w:tcW w:w="1260" w:type="dxa"/>
          </w:tcPr>
          <w:p w14:paraId="15F269CB" w14:textId="77777777" w:rsidR="00F04C08" w:rsidRDefault="00F04C08">
            <w:pPr>
              <w:jc w:val="both"/>
              <w:rPr>
                <w:szCs w:val="24"/>
              </w:rPr>
            </w:pPr>
          </w:p>
        </w:tc>
      </w:tr>
      <w:tr w:rsidR="00F04C08" w14:paraId="51A6F099" w14:textId="77777777">
        <w:trPr>
          <w:cantSplit/>
        </w:trPr>
        <w:tc>
          <w:tcPr>
            <w:tcW w:w="817" w:type="dxa"/>
          </w:tcPr>
          <w:p w14:paraId="6C6C36C5" w14:textId="77777777" w:rsidR="00F04C08" w:rsidRDefault="005067FF">
            <w:pPr>
              <w:jc w:val="center"/>
              <w:rPr>
                <w:szCs w:val="24"/>
              </w:rPr>
            </w:pPr>
            <w:r>
              <w:rPr>
                <w:szCs w:val="24"/>
              </w:rPr>
              <w:t>25.</w:t>
            </w:r>
          </w:p>
        </w:tc>
        <w:tc>
          <w:tcPr>
            <w:tcW w:w="5231" w:type="dxa"/>
          </w:tcPr>
          <w:p w14:paraId="0E7E18FB" w14:textId="77777777" w:rsidR="00F04C08" w:rsidRDefault="005067FF">
            <w:pPr>
              <w:jc w:val="both"/>
              <w:rPr>
                <w:szCs w:val="24"/>
              </w:rPr>
            </w:pPr>
            <w:r>
              <w:rPr>
                <w:szCs w:val="24"/>
              </w:rPr>
              <w:t>Paveldėtos piniginės lėšos</w:t>
            </w:r>
          </w:p>
        </w:tc>
        <w:tc>
          <w:tcPr>
            <w:tcW w:w="1260" w:type="dxa"/>
          </w:tcPr>
          <w:p w14:paraId="169120F0" w14:textId="77777777" w:rsidR="00F04C08" w:rsidRDefault="00F04C08">
            <w:pPr>
              <w:jc w:val="both"/>
              <w:rPr>
                <w:szCs w:val="24"/>
              </w:rPr>
            </w:pPr>
          </w:p>
        </w:tc>
        <w:tc>
          <w:tcPr>
            <w:tcW w:w="1260" w:type="dxa"/>
          </w:tcPr>
          <w:p w14:paraId="58A9632A" w14:textId="77777777" w:rsidR="00F04C08" w:rsidRDefault="00F04C08">
            <w:pPr>
              <w:jc w:val="both"/>
              <w:rPr>
                <w:szCs w:val="24"/>
              </w:rPr>
            </w:pPr>
          </w:p>
        </w:tc>
        <w:tc>
          <w:tcPr>
            <w:tcW w:w="1260" w:type="dxa"/>
          </w:tcPr>
          <w:p w14:paraId="754E2323" w14:textId="77777777" w:rsidR="00F04C08" w:rsidRDefault="00F04C08">
            <w:pPr>
              <w:jc w:val="both"/>
              <w:rPr>
                <w:szCs w:val="24"/>
              </w:rPr>
            </w:pPr>
          </w:p>
        </w:tc>
      </w:tr>
      <w:tr w:rsidR="00F04C08" w14:paraId="3145B13B" w14:textId="77777777">
        <w:trPr>
          <w:cantSplit/>
        </w:trPr>
        <w:tc>
          <w:tcPr>
            <w:tcW w:w="817" w:type="dxa"/>
          </w:tcPr>
          <w:p w14:paraId="0C68F33B" w14:textId="77777777" w:rsidR="00F04C08" w:rsidRDefault="005067FF">
            <w:pPr>
              <w:jc w:val="center"/>
              <w:rPr>
                <w:szCs w:val="24"/>
              </w:rPr>
            </w:pPr>
            <w:r>
              <w:rPr>
                <w:szCs w:val="24"/>
              </w:rPr>
              <w:t>26.</w:t>
            </w:r>
          </w:p>
        </w:tc>
        <w:tc>
          <w:tcPr>
            <w:tcW w:w="5231" w:type="dxa"/>
          </w:tcPr>
          <w:p w14:paraId="3147C326" w14:textId="77777777" w:rsidR="00F04C08" w:rsidRDefault="005067FF">
            <w:pPr>
              <w:suppressAutoHyphens/>
              <w:jc w:val="both"/>
              <w:textAlignment w:val="center"/>
              <w:rPr>
                <w:i/>
                <w:color w:val="000000"/>
                <w:sz w:val="21"/>
                <w:szCs w:val="21"/>
                <w:lang w:eastAsia="lt-LT"/>
              </w:rPr>
            </w:pPr>
            <w:r>
              <w:rPr>
                <w:szCs w:val="24"/>
              </w:rPr>
              <w:t xml:space="preserve">Kitos faktiškai gautos lėšos </w:t>
            </w:r>
            <w:r>
              <w:rPr>
                <w:i/>
                <w:iCs/>
                <w:sz w:val="20"/>
              </w:rPr>
              <w:t xml:space="preserve">(užsienyje ar iš užsienio valstybės gautos piniginės lėšos, grąžintos gyventojų pajamų mokesčio permokų sumos ir kt., </w:t>
            </w:r>
            <w:r>
              <w:rPr>
                <w:i/>
                <w:iCs/>
                <w:color w:val="000000"/>
                <w:sz w:val="20"/>
                <w:lang w:eastAsia="lt-LT"/>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r>
              <w:rPr>
                <w:i/>
                <w:iCs/>
                <w:sz w:val="20"/>
              </w:rPr>
              <w:t>)</w:t>
            </w:r>
          </w:p>
        </w:tc>
        <w:tc>
          <w:tcPr>
            <w:tcW w:w="1260" w:type="dxa"/>
          </w:tcPr>
          <w:p w14:paraId="291662CC" w14:textId="77777777" w:rsidR="00F04C08" w:rsidRDefault="00F04C08">
            <w:pPr>
              <w:jc w:val="both"/>
              <w:rPr>
                <w:szCs w:val="24"/>
              </w:rPr>
            </w:pPr>
          </w:p>
        </w:tc>
        <w:tc>
          <w:tcPr>
            <w:tcW w:w="1260" w:type="dxa"/>
          </w:tcPr>
          <w:p w14:paraId="5AD8E55A" w14:textId="77777777" w:rsidR="00F04C08" w:rsidRDefault="00F04C08">
            <w:pPr>
              <w:jc w:val="both"/>
              <w:rPr>
                <w:szCs w:val="24"/>
              </w:rPr>
            </w:pPr>
          </w:p>
        </w:tc>
        <w:tc>
          <w:tcPr>
            <w:tcW w:w="1260" w:type="dxa"/>
          </w:tcPr>
          <w:p w14:paraId="4DE3A535" w14:textId="77777777" w:rsidR="00F04C08" w:rsidRDefault="00F04C08">
            <w:pPr>
              <w:jc w:val="both"/>
              <w:rPr>
                <w:szCs w:val="24"/>
              </w:rPr>
            </w:pPr>
          </w:p>
        </w:tc>
      </w:tr>
    </w:tbl>
    <w:p w14:paraId="59ACE924" w14:textId="77777777" w:rsidR="00F04C08" w:rsidRDefault="005067FF">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pildyti duomenų apie pajamas ir (ar) pateikti dokumentų, jei informacija gaunama iš valstybės ir žinybinių registrų bei valstybės informacinių sistemų.</w:t>
      </w:r>
    </w:p>
    <w:p w14:paraId="5978F992" w14:textId="77777777" w:rsidR="00F04C08" w:rsidRDefault="00F04C08">
      <w:pPr>
        <w:jc w:val="both"/>
        <w:rPr>
          <w:b/>
          <w:sz w:val="10"/>
          <w:szCs w:val="10"/>
        </w:rPr>
      </w:pPr>
    </w:p>
    <w:p w14:paraId="110B3AAC" w14:textId="77777777" w:rsidR="00F04C08" w:rsidRDefault="00F04C08">
      <w:pPr>
        <w:jc w:val="both"/>
        <w:rPr>
          <w:b/>
          <w:sz w:val="10"/>
          <w:szCs w:val="10"/>
        </w:rPr>
      </w:pPr>
    </w:p>
    <w:p w14:paraId="76D689C9" w14:textId="77777777" w:rsidR="00F04C08" w:rsidRDefault="00F04C08">
      <w:pPr>
        <w:jc w:val="center"/>
        <w:rPr>
          <w:b/>
          <w:sz w:val="10"/>
          <w:szCs w:val="10"/>
        </w:rPr>
      </w:pPr>
    </w:p>
    <w:p w14:paraId="1F70D1CB" w14:textId="77777777" w:rsidR="00F04C08" w:rsidRDefault="005067FF">
      <w:pPr>
        <w:jc w:val="center"/>
        <w:rPr>
          <w:b/>
          <w:szCs w:val="24"/>
        </w:rPr>
      </w:pPr>
      <w:r>
        <w:rPr>
          <w:b/>
          <w:szCs w:val="24"/>
        </w:rPr>
        <w:t>II. DUOMENYS APIE PATIRTAS PALAIKŲ PARVEŽIMO Į LIETUVOS RESPUBLIKĄ IŠLAIDAS</w:t>
      </w:r>
    </w:p>
    <w:p w14:paraId="462D1045" w14:textId="77777777" w:rsidR="00F04C08" w:rsidRDefault="00F04C08">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F04C08" w14:paraId="57AEEBA9" w14:textId="77777777">
        <w:trPr>
          <w:trHeight w:val="794"/>
        </w:trPr>
        <w:tc>
          <w:tcPr>
            <w:tcW w:w="4998" w:type="dxa"/>
            <w:vAlign w:val="center"/>
          </w:tcPr>
          <w:p w14:paraId="49D5F165" w14:textId="77777777" w:rsidR="00F04C08" w:rsidRDefault="005067FF">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vAlign w:val="center"/>
          </w:tcPr>
          <w:p w14:paraId="2F9A90BA" w14:textId="77777777" w:rsidR="00F04C08" w:rsidRDefault="005067FF">
            <w:pPr>
              <w:jc w:val="center"/>
              <w:rPr>
                <w:szCs w:val="24"/>
              </w:rPr>
            </w:pPr>
            <w:r>
              <w:rPr>
                <w:szCs w:val="24"/>
              </w:rPr>
              <w:t xml:space="preserve">Faktinės palaikų parvežimo į Lietuvos Respubliką išlaidos, Eur </w:t>
            </w:r>
            <w:r>
              <w:rPr>
                <w:i/>
                <w:sz w:val="22"/>
                <w:szCs w:val="22"/>
              </w:rPr>
              <w:t>(nurodyti)</w:t>
            </w:r>
          </w:p>
        </w:tc>
      </w:tr>
      <w:tr w:rsidR="00F04C08" w14:paraId="5C251227" w14:textId="77777777">
        <w:tc>
          <w:tcPr>
            <w:tcW w:w="4998" w:type="dxa"/>
          </w:tcPr>
          <w:p w14:paraId="6C93A628" w14:textId="77777777" w:rsidR="00F04C08" w:rsidRDefault="00F04C08">
            <w:pPr>
              <w:jc w:val="both"/>
              <w:rPr>
                <w:szCs w:val="24"/>
              </w:rPr>
            </w:pPr>
          </w:p>
        </w:tc>
        <w:tc>
          <w:tcPr>
            <w:tcW w:w="4998" w:type="dxa"/>
          </w:tcPr>
          <w:p w14:paraId="775A3EB8" w14:textId="77777777" w:rsidR="00F04C08" w:rsidRDefault="00F04C08">
            <w:pPr>
              <w:jc w:val="both"/>
              <w:rPr>
                <w:szCs w:val="24"/>
              </w:rPr>
            </w:pPr>
          </w:p>
        </w:tc>
      </w:tr>
    </w:tbl>
    <w:p w14:paraId="15363F02" w14:textId="77777777" w:rsidR="00F04C08" w:rsidRDefault="00F04C08">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D1BE539" w14:textId="77777777" w:rsidR="005067FF" w:rsidRDefault="005067FF" w:rsidP="005067F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 w:val="22"/>
          <w:szCs w:val="22"/>
          <w:lang w:eastAsia="lt-LT"/>
        </w:rPr>
      </w:pPr>
      <w:r>
        <w:rPr>
          <w:sz w:val="22"/>
          <w:szCs w:val="22"/>
        </w:rPr>
        <w:t>____________</w:t>
      </w:r>
    </w:p>
    <w:p w14:paraId="1235B013" w14:textId="77777777" w:rsidR="00F04C08" w:rsidRDefault="00F04C08">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30B07FC0" w14:textId="77777777" w:rsidR="005067FF" w:rsidRDefault="005067FF" w:rsidP="005067F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6521"/>
        <w:jc w:val="both"/>
        <w:sectPr w:rsidR="005067FF">
          <w:headerReference w:type="first" r:id="rId14"/>
          <w:pgSz w:w="11907" w:h="16840" w:code="9"/>
          <w:pgMar w:top="851" w:right="567" w:bottom="851" w:left="1560" w:header="425" w:footer="851" w:gutter="0"/>
          <w:pgNumType w:start="1"/>
          <w:cols w:space="1296"/>
          <w:titlePg/>
          <w:docGrid w:linePitch="326"/>
        </w:sectPr>
      </w:pPr>
    </w:p>
    <w:p w14:paraId="7E21C116" w14:textId="77777777" w:rsidR="005067FF" w:rsidRDefault="005067FF" w:rsidP="005067F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6521"/>
        <w:jc w:val="both"/>
        <w:rPr>
          <w:sz w:val="22"/>
          <w:szCs w:val="22"/>
        </w:rPr>
      </w:pPr>
      <w:r>
        <w:rPr>
          <w:sz w:val="22"/>
          <w:szCs w:val="22"/>
        </w:rPr>
        <w:lastRenderedPageBreak/>
        <w:t xml:space="preserve">Prašymo gauti paramą mirties </w:t>
      </w:r>
    </w:p>
    <w:p w14:paraId="6FF96F1C" w14:textId="77777777" w:rsidR="00F04C08" w:rsidRDefault="005067FF" w:rsidP="005067F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6521"/>
        <w:jc w:val="both"/>
        <w:rPr>
          <w:sz w:val="22"/>
          <w:szCs w:val="22"/>
        </w:rPr>
      </w:pPr>
      <w:r>
        <w:rPr>
          <w:sz w:val="22"/>
          <w:szCs w:val="22"/>
        </w:rPr>
        <w:t xml:space="preserve">atveju SP-5 formos </w:t>
      </w:r>
    </w:p>
    <w:p w14:paraId="4F288AC5" w14:textId="77777777" w:rsidR="00F04C08" w:rsidRDefault="005067FF">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 w:val="22"/>
          <w:szCs w:val="22"/>
        </w:rPr>
      </w:pPr>
      <w:r>
        <w:rPr>
          <w:rFonts w:cs="Courier New"/>
          <w:sz w:val="22"/>
          <w:szCs w:val="22"/>
        </w:rPr>
        <w:t>2 priedas</w:t>
      </w:r>
      <w:r>
        <w:rPr>
          <w:sz w:val="22"/>
          <w:szCs w:val="22"/>
        </w:rPr>
        <w:t xml:space="preserve"> </w:t>
      </w:r>
    </w:p>
    <w:p w14:paraId="61607C4F" w14:textId="77777777" w:rsidR="00F04C08" w:rsidRDefault="00F0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4D8DCD3F" w14:textId="77777777" w:rsidR="00F04C08" w:rsidRDefault="005067F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5407CEF7" w14:textId="77777777" w:rsidR="00F04C08" w:rsidRDefault="00F04C0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4A9BB4D8" w14:textId="77777777" w:rsidR="00F04C08" w:rsidRDefault="005067FF">
      <w:pPr>
        <w:jc w:val="both"/>
        <w:rPr>
          <w:b/>
          <w:szCs w:val="24"/>
        </w:rPr>
      </w:pPr>
      <w:r>
        <w:rPr>
          <w:b/>
          <w:caps/>
          <w:szCs w:val="24"/>
        </w:rPr>
        <w:t>1. informacija APIE MIRUSĮ ASMENĮ</w:t>
      </w:r>
    </w:p>
    <w:p w14:paraId="52759783"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__________________________________________________________________________</w:t>
      </w:r>
    </w:p>
    <w:p w14:paraId="04425CA7"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00E920E7"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0A9FF42B"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 xml:space="preserve"> </w:t>
      </w:r>
      <w:r>
        <w:rPr>
          <w:szCs w:val="24"/>
        </w:rPr>
        <w:t xml:space="preserve"> </w:t>
      </w:r>
      <w:r>
        <w:rPr>
          <w:i/>
          <w:sz w:val="22"/>
          <w:szCs w:val="22"/>
        </w:rPr>
        <w:t>(nurodoma tik tuo atveju, jeigu asmuo neturi asmens kodo kitoje valstybėje narėje)</w:t>
      </w:r>
      <w:r>
        <w:rPr>
          <w:i/>
          <w:szCs w:val="24"/>
        </w:rPr>
        <w:t>_____________________</w:t>
      </w:r>
      <w:r>
        <w:rPr>
          <w:szCs w:val="24"/>
        </w:rPr>
        <w:t>_______________________________________________________</w:t>
      </w:r>
    </w:p>
    <w:p w14:paraId="3566DC95"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4628FFA1"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6.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14:paraId="2DE3AE30" w14:textId="77777777"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129E3418" w14:textId="77777777"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5A41293A" w14:textId="77777777"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10D76BDE" w14:textId="77777777"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3351D64D" w14:textId="77777777"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659719B8" w14:textId="77777777"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70C28833" w14:textId="77777777"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71EFFCFE" w14:textId="77777777"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1EC98ED7" w14:textId="77777777" w:rsidR="00F04C08" w:rsidRDefault="005067F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35799D9B" w14:textId="77777777" w:rsidR="00F04C08" w:rsidRDefault="00F0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15A01270" w14:textId="77777777" w:rsidR="00F04C08" w:rsidRDefault="005067FF">
      <w:pPr>
        <w:jc w:val="both"/>
        <w:rPr>
          <w:b/>
          <w:szCs w:val="24"/>
        </w:rPr>
      </w:pPr>
      <w:r>
        <w:rPr>
          <w:b/>
          <w:caps/>
          <w:szCs w:val="24"/>
        </w:rPr>
        <w:t>2. informacija APIE PAREIŠKĖJĄ</w:t>
      </w:r>
    </w:p>
    <w:p w14:paraId="38EFFEF9"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__________________________________________________________________________</w:t>
      </w:r>
    </w:p>
    <w:p w14:paraId="6A155758"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4FC4B059"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________________________________________________</w:t>
      </w:r>
    </w:p>
    <w:p w14:paraId="47AE16F4" w14:textId="77777777" w:rsidR="00F04C08" w:rsidRDefault="00F0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7CB3798F"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Pr>
          <w:i/>
          <w:sz w:val="22"/>
          <w:szCs w:val="22"/>
        </w:rPr>
        <w:t>(nurodoma tik tuo atveju, jeigu asmuo neturi asmens kodo kitoje valstybėje narėje)</w:t>
      </w:r>
      <w:r>
        <w:rPr>
          <w:i/>
          <w:szCs w:val="24"/>
        </w:rPr>
        <w:t>________________</w:t>
      </w:r>
      <w:r>
        <w:rPr>
          <w:szCs w:val="24"/>
        </w:rPr>
        <w:t>____________________________________________________________</w:t>
      </w:r>
    </w:p>
    <w:p w14:paraId="0C4B6ADF"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444FB3AB" w14:textId="77777777" w:rsidR="00F04C08" w:rsidRDefault="00F04C08">
      <w:pPr>
        <w:ind w:right="-28"/>
        <w:jc w:val="both"/>
        <w:rPr>
          <w:i/>
          <w:sz w:val="20"/>
        </w:rPr>
      </w:pPr>
    </w:p>
    <w:p w14:paraId="40AC8BFA" w14:textId="77777777" w:rsidR="00F04C08" w:rsidRDefault="00F0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3682BC07"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6.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507439F3" w14:textId="77777777" w:rsidR="00F04C08" w:rsidRDefault="005067FF">
      <w:pPr>
        <w:tabs>
          <w:tab w:val="left" w:pos="2700"/>
        </w:tabs>
        <w:ind w:right="-29"/>
        <w:jc w:val="both"/>
        <w:rPr>
          <w:szCs w:val="24"/>
        </w:rPr>
      </w:pPr>
      <w:r>
        <w:rPr>
          <w:szCs w:val="24"/>
        </w:rPr>
        <w:sym w:font="Webdings" w:char="F063"/>
      </w:r>
      <w:r>
        <w:rPr>
          <w:szCs w:val="24"/>
        </w:rPr>
        <w:t xml:space="preserve"> Laidojimo paslaugų teikėjas arba jo agentas ar atstovas</w:t>
      </w:r>
    </w:p>
    <w:p w14:paraId="15DFFE37" w14:textId="77777777" w:rsidR="00F04C08" w:rsidRDefault="005067FF">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4D283CC7"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 Pateikite šiuos duomenis</w:t>
      </w:r>
      <w:r>
        <w:rPr>
          <w:szCs w:val="24"/>
          <w:vertAlign w:val="superscript"/>
        </w:rPr>
        <w:t xml:space="preserve"> </w:t>
      </w:r>
      <w:r>
        <w:rPr>
          <w:i/>
          <w:sz w:val="22"/>
          <w:szCs w:val="22"/>
        </w:rPr>
        <w:t>(nurodoma tik tuo atveju, jeigu pareiškėjas yra laidojimo paslaugų teikėjas arba jo agentas ar atstovas arba juridinis asmuo)</w:t>
      </w:r>
      <w:r>
        <w:rPr>
          <w:szCs w:val="24"/>
        </w:rPr>
        <w:t>:</w:t>
      </w:r>
    </w:p>
    <w:p w14:paraId="1BB06BFF"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7.1. Juridinio asmens pavadinimas (laidojimo paslaugų teikėjo fizinio asmens vardas, pavardė) _________________________________________________________________________________</w:t>
      </w:r>
    </w:p>
    <w:p w14:paraId="5A2BD6F9"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 Juridinio asmens (laidojimo paslaugų teikėjo) identifikavimo duomenys:</w:t>
      </w:r>
    </w:p>
    <w:p w14:paraId="5EE2F748"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7.2.1. mokesčių mokėtojo identifikacinis numeris______________________________________</w:t>
      </w:r>
    </w:p>
    <w:p w14:paraId="4435636B"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7.2.2. įmonės kodas ________________________________________________________________</w:t>
      </w:r>
    </w:p>
    <w:p w14:paraId="4F33C6AD"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Asmens, įgalioto atstovauti juridiniam asmeniui (laidojimo paslaugų teikėjui), vardas, pavardė _________________________________________________________________________________</w:t>
      </w:r>
    </w:p>
    <w:p w14:paraId="1059CDA4"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Adresas:</w:t>
      </w:r>
    </w:p>
    <w:p w14:paraId="6032CA8B"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9.1. gatvė, namo, buto numeris____________________________________________________</w:t>
      </w:r>
    </w:p>
    <w:p w14:paraId="179118A8"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9.2. miestas ___________________________________________________________________</w:t>
      </w:r>
    </w:p>
    <w:p w14:paraId="346B968F"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9.3. pašto kodas _______________________________________________________________</w:t>
      </w:r>
    </w:p>
    <w:p w14:paraId="1E7BC843"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lastRenderedPageBreak/>
        <w:t>9.4. rajonas ___________________________________________________________________</w:t>
      </w:r>
    </w:p>
    <w:p w14:paraId="0DBE83CA"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9.5. šalis _____________________________________________________________________</w:t>
      </w:r>
    </w:p>
    <w:p w14:paraId="60D2A0DE" w14:textId="77777777" w:rsidR="00F04C08" w:rsidRDefault="00F0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p>
    <w:p w14:paraId="0B723F3E" w14:textId="77777777" w:rsidR="00F04C08" w:rsidRDefault="005067FF">
      <w:pPr>
        <w:rPr>
          <w:szCs w:val="24"/>
        </w:rPr>
      </w:pPr>
      <w:r>
        <w:rPr>
          <w:b/>
          <w:szCs w:val="24"/>
        </w:rPr>
        <w:t>3. PAPILDOMA INFORMACIJA APIE PAREIŠKĖJĄ</w:t>
      </w:r>
    </w:p>
    <w:p w14:paraId="38F0D1CA" w14:textId="77777777" w:rsidR="00F04C08" w:rsidRDefault="0050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09AD08EE" w14:textId="77777777" w:rsidR="00F04C08" w:rsidRDefault="005067F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4E3C3E12" w14:textId="77777777" w:rsidR="00F04C08" w:rsidRDefault="005067F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7826076F" w14:textId="77777777" w:rsidR="00F04C08" w:rsidRDefault="005067F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65F837CA" w14:textId="77777777" w:rsidR="00F04C08" w:rsidRDefault="005067F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7E8133FE" w14:textId="77777777" w:rsidR="00F04C08" w:rsidRDefault="005067FF">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3DB4A1E4" w14:textId="77777777" w:rsidR="00F04C08" w:rsidRDefault="00F04C08">
      <w:pPr>
        <w:jc w:val="both"/>
        <w:rPr>
          <w:szCs w:val="24"/>
        </w:rPr>
      </w:pPr>
    </w:p>
    <w:p w14:paraId="55B3832A" w14:textId="77777777" w:rsidR="00F04C08" w:rsidRDefault="005067FF">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62BBCC34" w14:textId="77777777" w:rsidR="00F04C08" w:rsidRDefault="005067FF">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5995E0F3" w14:textId="77777777" w:rsidR="00F04C08" w:rsidRDefault="00F04C08">
      <w:pPr>
        <w:ind w:right="-29"/>
        <w:jc w:val="both"/>
        <w:rPr>
          <w:szCs w:val="24"/>
        </w:rPr>
      </w:pPr>
    </w:p>
    <w:p w14:paraId="65E39FFE" w14:textId="77777777" w:rsidR="00F04C08" w:rsidRDefault="00F04C08">
      <w:pPr>
        <w:ind w:left="4320" w:right="-29" w:hanging="4320"/>
        <w:jc w:val="both"/>
        <w:rPr>
          <w:sz w:val="10"/>
          <w:szCs w:val="10"/>
        </w:rPr>
      </w:pPr>
    </w:p>
    <w:p w14:paraId="687DCBAE" w14:textId="77777777" w:rsidR="00F04C08" w:rsidRDefault="005067FF">
      <w:pPr>
        <w:rPr>
          <w:szCs w:val="24"/>
        </w:rPr>
      </w:pPr>
      <w:r>
        <w:rPr>
          <w:b/>
          <w:szCs w:val="24"/>
        </w:rPr>
        <w:t>4. INFORMACIJA APIE PAREIŠKĖJO ATSTOVĄ, GLOBĖJĄ (RŪPINTOJĄ)</w:t>
      </w:r>
    </w:p>
    <w:p w14:paraId="3CFBCE71" w14:textId="77777777" w:rsidR="00F04C08" w:rsidRDefault="005067FF">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232BA509" w14:textId="77777777" w:rsidR="00F04C08" w:rsidRDefault="00F04C08">
      <w:pPr>
        <w:jc w:val="both"/>
        <w:rPr>
          <w:sz w:val="10"/>
          <w:szCs w:val="10"/>
        </w:rPr>
      </w:pPr>
    </w:p>
    <w:p w14:paraId="5C6717E5" w14:textId="77777777" w:rsidR="00F04C08" w:rsidRDefault="005067FF">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7A0C8CEC" w14:textId="77777777" w:rsidR="00F04C08" w:rsidRDefault="005067FF">
      <w:pPr>
        <w:jc w:val="center"/>
        <w:rPr>
          <w:sz w:val="22"/>
          <w:szCs w:val="22"/>
        </w:rPr>
      </w:pPr>
      <w:r>
        <w:rPr>
          <w:sz w:val="22"/>
          <w:szCs w:val="22"/>
        </w:rPr>
        <w:t>(juridinio asmens pavadinimas arba fizinio asmens vardas ir pavardė)</w:t>
      </w:r>
    </w:p>
    <w:p w14:paraId="4E8726AE" w14:textId="77777777" w:rsidR="00F04C08" w:rsidRDefault="005067FF">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31E3BF3F" w14:textId="77777777" w:rsidR="00F04C08" w:rsidRDefault="005067FF">
      <w:pPr>
        <w:jc w:val="both"/>
        <w:rPr>
          <w:szCs w:val="24"/>
        </w:rPr>
      </w:pPr>
      <w:r>
        <w:rPr>
          <w:szCs w:val="24"/>
        </w:rPr>
        <w:t>________________________________________________________________________________</w:t>
      </w:r>
    </w:p>
    <w:p w14:paraId="092CAC28" w14:textId="77777777" w:rsidR="00F04C08" w:rsidRDefault="005067FF">
      <w:pPr>
        <w:jc w:val="center"/>
        <w:rPr>
          <w:sz w:val="22"/>
          <w:szCs w:val="22"/>
        </w:rPr>
      </w:pPr>
      <w:r>
        <w:rPr>
          <w:szCs w:val="24"/>
        </w:rPr>
        <w:t>(</w:t>
      </w:r>
      <w:r>
        <w:rPr>
          <w:sz w:val="22"/>
          <w:szCs w:val="22"/>
        </w:rPr>
        <w:t>pavardė (-ės), vardas (-ai)</w:t>
      </w:r>
    </w:p>
    <w:p w14:paraId="11D52CF6" w14:textId="77777777" w:rsidR="00F04C08" w:rsidRDefault="005067FF">
      <w:pPr>
        <w:tabs>
          <w:tab w:val="left" w:pos="-142"/>
          <w:tab w:val="left" w:pos="284"/>
          <w:tab w:val="left" w:pos="426"/>
        </w:tabs>
        <w:ind w:right="-284"/>
        <w:rPr>
          <w:szCs w:val="24"/>
        </w:rPr>
      </w:pPr>
      <w:r>
        <w:rPr>
          <w:szCs w:val="24"/>
        </w:rPr>
        <w:t>2. Atstovavimo ar globos (rūpybos) pagrindas ___________________________________________</w:t>
      </w:r>
    </w:p>
    <w:p w14:paraId="3A2A9636" w14:textId="77777777" w:rsidR="00F04C08" w:rsidRDefault="005067FF">
      <w:pPr>
        <w:jc w:val="both"/>
        <w:rPr>
          <w:szCs w:val="24"/>
        </w:rPr>
      </w:pPr>
      <w:r>
        <w:rPr>
          <w:szCs w:val="24"/>
        </w:rPr>
        <w:t>3. Adresas:</w:t>
      </w:r>
    </w:p>
    <w:p w14:paraId="0ED15BFA" w14:textId="77777777" w:rsidR="00F04C08" w:rsidRDefault="005067FF">
      <w:pPr>
        <w:ind w:firstLine="360"/>
        <w:jc w:val="both"/>
        <w:rPr>
          <w:szCs w:val="24"/>
        </w:rPr>
      </w:pPr>
      <w:r>
        <w:rPr>
          <w:szCs w:val="24"/>
        </w:rPr>
        <w:t>3.1. gatvė, namo, buto numeris_____________________________________________________</w:t>
      </w:r>
    </w:p>
    <w:p w14:paraId="10C24ECE" w14:textId="77777777" w:rsidR="00F04C08" w:rsidRDefault="005067FF">
      <w:pPr>
        <w:ind w:firstLine="360"/>
        <w:jc w:val="both"/>
        <w:rPr>
          <w:szCs w:val="24"/>
        </w:rPr>
      </w:pPr>
      <w:r>
        <w:rPr>
          <w:szCs w:val="24"/>
        </w:rPr>
        <w:t>3.2. miestas ____________________________________________________________________</w:t>
      </w:r>
    </w:p>
    <w:p w14:paraId="0955E52B" w14:textId="77777777" w:rsidR="00F04C08" w:rsidRDefault="005067FF">
      <w:pPr>
        <w:ind w:firstLine="360"/>
        <w:jc w:val="both"/>
        <w:rPr>
          <w:szCs w:val="24"/>
        </w:rPr>
      </w:pPr>
      <w:r>
        <w:rPr>
          <w:szCs w:val="24"/>
        </w:rPr>
        <w:t>3.3. pašto kodas ________________________________________________________________</w:t>
      </w:r>
    </w:p>
    <w:p w14:paraId="3F455C2B" w14:textId="77777777" w:rsidR="00F04C08" w:rsidRDefault="005067FF">
      <w:pPr>
        <w:ind w:firstLine="360"/>
        <w:jc w:val="both"/>
        <w:rPr>
          <w:szCs w:val="24"/>
        </w:rPr>
      </w:pPr>
      <w:r>
        <w:rPr>
          <w:szCs w:val="24"/>
        </w:rPr>
        <w:t>3.4. rajonas ____________________________________________________________________</w:t>
      </w:r>
    </w:p>
    <w:p w14:paraId="62EDA447" w14:textId="77777777" w:rsidR="00F04C08" w:rsidRDefault="005067FF">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51C41CA5" w14:textId="77777777" w:rsidR="00F04C08" w:rsidRDefault="00F04C08">
      <w:pPr>
        <w:tabs>
          <w:tab w:val="left" w:pos="426"/>
        </w:tabs>
        <w:ind w:firstLine="360"/>
        <w:jc w:val="both"/>
        <w:rPr>
          <w:rFonts w:ascii="TimesLT" w:hAnsi="TimesLT"/>
          <w:szCs w:val="24"/>
        </w:rPr>
      </w:pPr>
    </w:p>
    <w:p w14:paraId="6B8BD283" w14:textId="77777777" w:rsidR="00F04C08" w:rsidRDefault="005067FF">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6E17CCFE" w14:textId="77777777" w:rsidR="00F04C08" w:rsidRDefault="005067FF">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22203193" w14:textId="77777777" w:rsidR="00F04C08" w:rsidRDefault="005067FF">
      <w:pPr>
        <w:ind w:firstLine="426"/>
        <w:jc w:val="both"/>
        <w:rPr>
          <w:szCs w:val="24"/>
        </w:rPr>
      </w:pPr>
      <w:r>
        <w:rPr>
          <w:szCs w:val="24"/>
        </w:rPr>
        <w:t>1.1. gatvė, namo, buto numeris_____________________________________________________</w:t>
      </w:r>
    </w:p>
    <w:p w14:paraId="481A8D46" w14:textId="77777777" w:rsidR="00F04C08" w:rsidRDefault="005067FF">
      <w:pPr>
        <w:ind w:firstLine="426"/>
        <w:jc w:val="both"/>
        <w:rPr>
          <w:szCs w:val="24"/>
        </w:rPr>
      </w:pPr>
      <w:r>
        <w:rPr>
          <w:szCs w:val="24"/>
        </w:rPr>
        <w:t>1.2. miestas ____________________________________________________________________</w:t>
      </w:r>
    </w:p>
    <w:p w14:paraId="3DAA8B19" w14:textId="77777777" w:rsidR="00F04C08" w:rsidRDefault="005067FF">
      <w:pPr>
        <w:ind w:firstLine="426"/>
        <w:jc w:val="both"/>
        <w:rPr>
          <w:szCs w:val="24"/>
        </w:rPr>
      </w:pPr>
      <w:r>
        <w:rPr>
          <w:szCs w:val="24"/>
        </w:rPr>
        <w:t>1.3. pašto kodas ________________________________________________________________</w:t>
      </w:r>
    </w:p>
    <w:p w14:paraId="52A721A9" w14:textId="77777777" w:rsidR="00F04C08" w:rsidRDefault="005067FF">
      <w:pPr>
        <w:ind w:firstLine="426"/>
        <w:jc w:val="both"/>
        <w:rPr>
          <w:szCs w:val="24"/>
        </w:rPr>
      </w:pPr>
      <w:r>
        <w:rPr>
          <w:szCs w:val="24"/>
        </w:rPr>
        <w:t>1.4. rajonas ____________________________________________________________________</w:t>
      </w:r>
    </w:p>
    <w:p w14:paraId="70C33997" w14:textId="77777777" w:rsidR="00F04C08" w:rsidRDefault="005067FF">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0C8556F6" w14:textId="77777777" w:rsidR="00F04C08" w:rsidRDefault="005067FF">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7265CDA4" w14:textId="77777777" w:rsidR="00F04C08" w:rsidRDefault="005067FF">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468F0836" w14:textId="77777777" w:rsidR="00F04C08" w:rsidRDefault="00F04C08">
      <w:pPr>
        <w:tabs>
          <w:tab w:val="left" w:pos="426"/>
        </w:tabs>
        <w:jc w:val="both"/>
        <w:rPr>
          <w:rFonts w:ascii="TimesLT" w:hAnsi="TimesLT"/>
          <w:szCs w:val="24"/>
        </w:rPr>
      </w:pPr>
    </w:p>
    <w:p w14:paraId="783ACE5D" w14:textId="77777777" w:rsidR="00F04C08" w:rsidRDefault="005067FF">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030BC252" w14:textId="77777777" w:rsidR="00F04C08" w:rsidRDefault="005067FF">
      <w:pPr>
        <w:tabs>
          <w:tab w:val="left" w:pos="426"/>
        </w:tabs>
        <w:ind w:left="426"/>
        <w:jc w:val="both"/>
        <w:rPr>
          <w:szCs w:val="24"/>
        </w:rPr>
      </w:pPr>
      <w:r>
        <w:rPr>
          <w:szCs w:val="24"/>
        </w:rPr>
        <w:t>3.1. šalis _____________________________________________________________________</w:t>
      </w:r>
    </w:p>
    <w:p w14:paraId="752A7311" w14:textId="77777777" w:rsidR="00F04C08" w:rsidRDefault="005067FF">
      <w:pPr>
        <w:tabs>
          <w:tab w:val="left" w:pos="426"/>
        </w:tabs>
        <w:ind w:left="426"/>
        <w:jc w:val="both"/>
        <w:rPr>
          <w:szCs w:val="24"/>
        </w:rPr>
      </w:pPr>
      <w:r>
        <w:rPr>
          <w:szCs w:val="24"/>
        </w:rPr>
        <w:t>3.2. darbovietės pavadinimas arba vykdyta savarankiška veikla, adresas (jei žinoma)</w:t>
      </w:r>
    </w:p>
    <w:p w14:paraId="788D449E" w14:textId="77777777" w:rsidR="00F04C08" w:rsidRDefault="005067FF">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5E8E5277" w14:textId="77777777" w:rsidR="00F04C08" w:rsidRDefault="005067FF">
      <w:pPr>
        <w:tabs>
          <w:tab w:val="left" w:pos="426"/>
        </w:tabs>
        <w:jc w:val="both"/>
        <w:rPr>
          <w:szCs w:val="24"/>
        </w:rPr>
      </w:pPr>
      <w:r>
        <w:rPr>
          <w:szCs w:val="24"/>
        </w:rPr>
        <w:t>4. Nurodykite, ar mirties priežastis buvo nelaimingas atsitikimas darbe (jei taip, pateikite tai patvirtinančius dokumentus):</w:t>
      </w:r>
    </w:p>
    <w:p w14:paraId="14FE7CD2" w14:textId="77777777" w:rsidR="00F04C08" w:rsidRDefault="005067FF">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020732C0" w14:textId="77777777" w:rsidR="00F04C08" w:rsidRDefault="005067FF">
      <w:pPr>
        <w:tabs>
          <w:tab w:val="left" w:pos="426"/>
        </w:tabs>
        <w:jc w:val="both"/>
        <w:rPr>
          <w:szCs w:val="24"/>
        </w:rPr>
      </w:pPr>
      <w:r>
        <w:rPr>
          <w:szCs w:val="24"/>
        </w:rPr>
        <w:lastRenderedPageBreak/>
        <w:t>5. Jei miręs asmuo iki mirties dirbo Jungtinėje Karalystėje, nurodykite, ar miręs asmuo pradėjo dirbti Jungtinėje Karalystėje iki 2020 m. gruodžio 31 d.</w:t>
      </w:r>
    </w:p>
    <w:p w14:paraId="6932948A" w14:textId="77777777" w:rsidR="00F04C08" w:rsidRDefault="005067FF">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54795317" w14:textId="77777777" w:rsidR="00F04C08" w:rsidRDefault="00F04C08">
      <w:pPr>
        <w:ind w:left="285"/>
        <w:jc w:val="both"/>
        <w:rPr>
          <w:szCs w:val="24"/>
        </w:rPr>
      </w:pPr>
    </w:p>
    <w:p w14:paraId="4D758BD8" w14:textId="77777777" w:rsidR="00F04C08" w:rsidRDefault="005067FF">
      <w:pPr>
        <w:jc w:val="both"/>
        <w:rPr>
          <w:szCs w:val="24"/>
        </w:rPr>
      </w:pPr>
      <w:r>
        <w:rPr>
          <w:szCs w:val="24"/>
        </w:rPr>
        <w:t>6. Jei miręs asmuo iki mirties kitoje ES, EEE šalyje, Šveicarijos Konfederacijoje ar Jungtinėje Karalystėje gavo pensiją ar socialinio draudimo išmoką, nurodykite:</w:t>
      </w:r>
    </w:p>
    <w:p w14:paraId="3182CC4A" w14:textId="77777777" w:rsidR="00F04C08" w:rsidRDefault="005067FF">
      <w:pPr>
        <w:jc w:val="both"/>
        <w:rPr>
          <w:szCs w:val="24"/>
        </w:rPr>
      </w:pPr>
      <w:r>
        <w:rPr>
          <w:szCs w:val="24"/>
        </w:rPr>
        <w:t>6.1. išmokos pavadinimas ____________________________________________________________</w:t>
      </w:r>
    </w:p>
    <w:p w14:paraId="01E3FF2A" w14:textId="77777777" w:rsidR="00F04C08" w:rsidRDefault="005067FF">
      <w:pPr>
        <w:jc w:val="both"/>
        <w:rPr>
          <w:szCs w:val="24"/>
        </w:rPr>
      </w:pPr>
      <w:r>
        <w:rPr>
          <w:szCs w:val="24"/>
        </w:rPr>
        <w:t>6.2. šalis __________________________________________________________________________</w:t>
      </w:r>
    </w:p>
    <w:p w14:paraId="22C09E4A" w14:textId="77777777" w:rsidR="00F04C08" w:rsidRDefault="00F04C08">
      <w:pPr>
        <w:tabs>
          <w:tab w:val="left" w:pos="426"/>
        </w:tabs>
        <w:ind w:firstLine="360"/>
        <w:jc w:val="both"/>
        <w:rPr>
          <w:rFonts w:ascii="TimesLT" w:hAnsi="TimesLT"/>
          <w:bCs/>
          <w:sz w:val="20"/>
        </w:rPr>
      </w:pPr>
    </w:p>
    <w:p w14:paraId="528540EB" w14:textId="77777777" w:rsidR="00F04C08" w:rsidRDefault="005067FF">
      <w:pPr>
        <w:tabs>
          <w:tab w:val="left" w:pos="426"/>
        </w:tabs>
        <w:ind w:firstLine="3922"/>
        <w:jc w:val="both"/>
        <w:rPr>
          <w:rFonts w:ascii="TimesLT" w:hAnsi="TimesLT"/>
          <w:bCs/>
          <w:sz w:val="20"/>
        </w:rPr>
      </w:pPr>
      <w:r>
        <w:rPr>
          <w:rFonts w:ascii="TimesLT" w:hAnsi="TimesLT"/>
          <w:bCs/>
          <w:sz w:val="20"/>
        </w:rPr>
        <w:t>___________________________</w:t>
      </w:r>
    </w:p>
    <w:sectPr w:rsidR="00F04C08">
      <w:pgSz w:w="11907" w:h="16840" w:code="9"/>
      <w:pgMar w:top="851" w:right="567" w:bottom="851" w:left="1560" w:header="425"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EB7C" w14:textId="77777777" w:rsidR="002379A0" w:rsidRDefault="002379A0">
      <w:pPr>
        <w:rPr>
          <w:rFonts w:ascii="TimesLT" w:hAnsi="TimesLT"/>
          <w:sz w:val="20"/>
          <w:lang w:val="en-GB"/>
        </w:rPr>
      </w:pPr>
      <w:r>
        <w:rPr>
          <w:rFonts w:ascii="TimesLT" w:hAnsi="TimesLT"/>
          <w:sz w:val="20"/>
          <w:lang w:val="en-GB"/>
        </w:rPr>
        <w:separator/>
      </w:r>
    </w:p>
  </w:endnote>
  <w:endnote w:type="continuationSeparator" w:id="0">
    <w:p w14:paraId="5F7FA972" w14:textId="77777777" w:rsidR="002379A0" w:rsidRDefault="002379A0">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F264" w14:textId="77777777" w:rsidR="00F04C08" w:rsidRDefault="005067FF">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0DE2B468" w14:textId="77777777" w:rsidR="00F04C08" w:rsidRDefault="00F04C08">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CCD" w14:textId="77777777" w:rsidR="00F04C08" w:rsidRDefault="00F04C08">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E431" w14:textId="77777777" w:rsidR="00F04C08" w:rsidRDefault="00F04C08">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329D" w14:textId="77777777" w:rsidR="002379A0" w:rsidRDefault="002379A0">
      <w:pPr>
        <w:rPr>
          <w:rFonts w:ascii="TimesLT" w:hAnsi="TimesLT"/>
          <w:sz w:val="20"/>
          <w:lang w:val="en-GB"/>
        </w:rPr>
      </w:pPr>
      <w:r>
        <w:rPr>
          <w:rFonts w:ascii="TimesLT" w:hAnsi="TimesLT"/>
          <w:sz w:val="20"/>
          <w:lang w:val="en-GB"/>
        </w:rPr>
        <w:separator/>
      </w:r>
    </w:p>
  </w:footnote>
  <w:footnote w:type="continuationSeparator" w:id="0">
    <w:p w14:paraId="3B7F8930" w14:textId="77777777" w:rsidR="002379A0" w:rsidRDefault="002379A0">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80E0" w14:textId="77777777" w:rsidR="00F04C08" w:rsidRDefault="005067F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721E14A6" w14:textId="77777777" w:rsidR="00F04C08" w:rsidRDefault="00F04C08">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93AB" w14:textId="77777777" w:rsidR="00F04C08" w:rsidRDefault="005067FF">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EF21E2">
      <w:rPr>
        <w:noProof/>
        <w:szCs w:val="24"/>
        <w:lang w:val="en-GB"/>
      </w:rPr>
      <w:t>3</w:t>
    </w:r>
    <w:r>
      <w:rPr>
        <w:szCs w:val="24"/>
        <w:lang w:val="en-GB"/>
      </w:rPr>
      <w:fldChar w:fldCharType="end"/>
    </w:r>
  </w:p>
  <w:p w14:paraId="02B6EBAE" w14:textId="77777777" w:rsidR="00F04C08" w:rsidRDefault="00F04C08">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69DF" w14:textId="77777777" w:rsidR="00F04C08" w:rsidRDefault="00F04C08">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F936" w14:textId="77777777" w:rsidR="00F04C08" w:rsidRDefault="00F04C08">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5783" w14:textId="77777777" w:rsidR="00F04C08" w:rsidRDefault="00F04C0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1F1F76"/>
    <w:rsid w:val="002379A0"/>
    <w:rsid w:val="005067FF"/>
    <w:rsid w:val="005564BD"/>
    <w:rsid w:val="00641A6E"/>
    <w:rsid w:val="00E712F8"/>
    <w:rsid w:val="00EF21E2"/>
    <w:rsid w:val="00F04C0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CD34F"/>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1238977831">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B67C5-5F77-4F91-8F15-58995A43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21778</Words>
  <Characters>12415</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34125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Egidija Abeciūnienė</cp:lastModifiedBy>
  <cp:revision>2</cp:revision>
  <cp:lastPrinted>2019-12-20T13:33:00Z</cp:lastPrinted>
  <dcterms:created xsi:type="dcterms:W3CDTF">2026-04-21T05:53:00Z</dcterms:created>
  <dcterms:modified xsi:type="dcterms:W3CDTF">2026-04-21T05:53:00Z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